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8FF2AC1" w:rsidR="00DA77A1" w:rsidRDefault="005C6A3A" w:rsidP="007868CF">
      <w:pPr>
        <w:pStyle w:val="Reference"/>
      </w:pPr>
      <w:r>
        <w:t>10</w:t>
      </w:r>
      <w:r w:rsidR="00512409">
        <w:t xml:space="preserve"> April</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D4A3D91" w:rsidR="007868CF" w:rsidRPr="007868CF" w:rsidRDefault="0051240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209E8B4" w:rsidR="00B24B63" w:rsidRDefault="0051240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LUCKIE KARABITSAKOS</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6BED604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12409">
        <w:rPr>
          <w:rFonts w:ascii="Calibri" w:eastAsia="Calibri" w:hAnsi="Calibri" w:cs="Times New Roman"/>
          <w:bCs/>
          <w:sz w:val="24"/>
          <w:szCs w:val="24"/>
          <w:lang w:eastAsia="en-US"/>
        </w:rPr>
        <w:t>31 March 2026, 1 April 2026 and 2 April 2026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25772A94"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12409">
        <w:rPr>
          <w:rFonts w:ascii="Calibri" w:eastAsia="Calibri" w:hAnsi="Calibri" w:cs="Times New Roman"/>
          <w:bCs/>
          <w:sz w:val="24"/>
          <w:szCs w:val="24"/>
          <w:lang w:eastAsia="en-US"/>
        </w:rPr>
        <w:t>2 April</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E9407B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12409">
        <w:rPr>
          <w:rFonts w:ascii="Calibri" w:eastAsia="Calibri" w:hAnsi="Calibri" w:cs="Times New Roman"/>
          <w:sz w:val="24"/>
          <w:szCs w:val="24"/>
          <w:lang w:eastAsia="en-US"/>
        </w:rPr>
        <w:t>Judge Marilyn Harbison</w:t>
      </w:r>
      <w:r w:rsidR="00B525E0">
        <w:rPr>
          <w:rFonts w:ascii="Calibri" w:eastAsia="Calibri" w:hAnsi="Calibri" w:cs="Times New Roman"/>
          <w:sz w:val="24"/>
          <w:szCs w:val="24"/>
          <w:lang w:eastAsia="en-US"/>
        </w:rPr>
        <w:t xml:space="preserve"> </w:t>
      </w:r>
      <w:r w:rsidR="00902056">
        <w:rPr>
          <w:rFonts w:ascii="Calibri" w:eastAsia="Calibri" w:hAnsi="Calibri" w:cs="Times New Roman"/>
          <w:sz w:val="24"/>
          <w:szCs w:val="24"/>
          <w:lang w:eastAsia="en-US"/>
        </w:rPr>
        <w:t>(</w:t>
      </w:r>
      <w:r w:rsidR="0051240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02056">
        <w:rPr>
          <w:rFonts w:ascii="Calibri" w:eastAsia="Calibri" w:hAnsi="Calibri" w:cs="Times New Roman"/>
          <w:sz w:val="24"/>
          <w:szCs w:val="24"/>
          <w:lang w:eastAsia="en-US"/>
        </w:rPr>
        <w:t xml:space="preserve">, Ms </w:t>
      </w:r>
      <w:r w:rsidR="00512409">
        <w:rPr>
          <w:rFonts w:ascii="Calibri" w:eastAsia="Calibri" w:hAnsi="Calibri" w:cs="Times New Roman"/>
          <w:sz w:val="24"/>
          <w:szCs w:val="24"/>
          <w:lang w:eastAsia="en-US"/>
        </w:rPr>
        <w:t>Judy Bourke and Ms Danielle Hikri</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C4958C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12409">
        <w:rPr>
          <w:rFonts w:ascii="Calibri" w:eastAsia="Calibri" w:hAnsi="Calibri" w:cs="Times New Roman"/>
          <w:sz w:val="24"/>
          <w:szCs w:val="24"/>
          <w:lang w:eastAsia="en-US"/>
        </w:rPr>
        <w:t>Ms Amara Hughes, instructed by 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13BCF7F4"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512409">
        <w:rPr>
          <w:rFonts w:ascii="Calibri" w:eastAsia="Calibri" w:hAnsi="Calibri" w:cs="Times New Roman"/>
          <w:sz w:val="24"/>
          <w:szCs w:val="24"/>
          <w:lang w:eastAsia="en-US"/>
        </w:rPr>
        <w:t>Luckie Karabitsakos</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004795">
        <w:rPr>
          <w:rFonts w:ascii="Calibri" w:eastAsia="Calibri" w:hAnsi="Calibri" w:cs="Times New Roman"/>
          <w:sz w:val="24"/>
          <w:szCs w:val="24"/>
          <w:lang w:eastAsia="en-US"/>
        </w:rPr>
        <w:t xml:space="preserve"> and appeared as a witness</w:t>
      </w:r>
      <w:r w:rsidR="0019082D">
        <w:rPr>
          <w:rFonts w:ascii="Calibri" w:eastAsia="Calibri" w:hAnsi="Calibri" w:cs="Times New Roman"/>
          <w:sz w:val="24"/>
          <w:szCs w:val="24"/>
          <w:lang w:eastAsia="en-US"/>
        </w:rPr>
        <w:t>.</w:t>
      </w:r>
    </w:p>
    <w:p w14:paraId="2B180737" w14:textId="098C63C1" w:rsidR="00512409" w:rsidRDefault="00512409"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Amber Knapp appeared as a witness.</w:t>
      </w:r>
    </w:p>
    <w:p w14:paraId="27C8550E" w14:textId="251C5831" w:rsidR="00512409" w:rsidRDefault="00512409"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Lisa Doherty appeared as a witness.</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7CC0A7EA" w:rsidR="00512409" w:rsidRDefault="00E25E31" w:rsidP="0051240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4605D">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512409" w:rsidRPr="00512409">
        <w:rPr>
          <w:rFonts w:ascii="Calibri" w:eastAsia="Calibri" w:hAnsi="Calibri" w:cs="Times New Roman"/>
          <w:bCs/>
          <w:sz w:val="24"/>
          <w:szCs w:val="24"/>
          <w:lang w:eastAsia="en-US"/>
        </w:rPr>
        <w:t>Greyhounds Australasia Rule (“GAR”) 141(1) states:</w:t>
      </w:r>
    </w:p>
    <w:p w14:paraId="32849297" w14:textId="6FC6D67E" w:rsidR="00512409" w:rsidRPr="00512409" w:rsidRDefault="00512409" w:rsidP="00512409">
      <w:pPr>
        <w:spacing w:line="259" w:lineRule="auto"/>
        <w:ind w:left="2880" w:hanging="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ab/>
        <w:t>(1)</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The owner, trainer or other person in charge of a greyhound:</w:t>
      </w:r>
    </w:p>
    <w:p w14:paraId="22F86C45" w14:textId="6B31E104" w:rsidR="00512409" w:rsidRPr="00512409"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nominated to compete in an </w:t>
      </w:r>
      <w:proofErr w:type="gramStart"/>
      <w:r w:rsidRPr="00512409">
        <w:rPr>
          <w:rFonts w:ascii="Calibri" w:eastAsia="Calibri" w:hAnsi="Calibri" w:cs="Times New Roman"/>
          <w:bCs/>
          <w:sz w:val="24"/>
          <w:szCs w:val="24"/>
          <w:lang w:eastAsia="en-US"/>
        </w:rPr>
        <w:t>Event;</w:t>
      </w:r>
      <w:proofErr w:type="gramEnd"/>
    </w:p>
    <w:p w14:paraId="2F5E5C7F" w14:textId="4BFA0C0E" w:rsidR="00512409" w:rsidRPr="00512409"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presented for a satisfactory trial or such other trial as provided for by the Rules; or</w:t>
      </w:r>
    </w:p>
    <w:p w14:paraId="520F4E46" w14:textId="60F58686" w:rsidR="00512409" w:rsidRPr="00512409"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presented for any test or examination for the purpose of a stand-down period being varied or revoked,</w:t>
      </w:r>
    </w:p>
    <w:p w14:paraId="65883666" w14:textId="303AC0FA" w:rsidR="00512409" w:rsidRPr="00512409"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must present the greyhound free of any prohibited substance.</w:t>
      </w:r>
    </w:p>
    <w:p w14:paraId="169EEC31" w14:textId="4B7020F3" w:rsidR="009D408A" w:rsidRDefault="009D408A" w:rsidP="00902056">
      <w:pPr>
        <w:spacing w:line="259" w:lineRule="auto"/>
        <w:ind w:left="2880"/>
        <w:jc w:val="both"/>
        <w:rPr>
          <w:rFonts w:ascii="Calibri" w:eastAsia="Calibri" w:hAnsi="Calibri" w:cs="Times New Roman"/>
          <w:bCs/>
          <w:sz w:val="24"/>
          <w:szCs w:val="24"/>
          <w:lang w:eastAsia="en-US"/>
        </w:rPr>
      </w:pPr>
    </w:p>
    <w:p w14:paraId="2F6C9C46" w14:textId="6A5E8BB1" w:rsidR="00512409" w:rsidRDefault="00512409" w:rsidP="0090205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139(3)(a) states:</w:t>
      </w:r>
    </w:p>
    <w:p w14:paraId="5433EABC" w14:textId="5F334A1B" w:rsidR="00512409" w:rsidRPr="00512409"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(3) When a sample taken from a greyhound being trained by a trainer or in the care of a registered person has been established to contain a permanently banned prohibited substance:</w:t>
      </w:r>
    </w:p>
    <w:p w14:paraId="4733D91B" w14:textId="5C76CC82" w:rsidR="000047B2" w:rsidRDefault="00512409" w:rsidP="00512409">
      <w:pPr>
        <w:spacing w:line="259"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the trainer and any other person who </w:t>
      </w:r>
      <w:proofErr w:type="gramStart"/>
      <w:r w:rsidRPr="00512409">
        <w:rPr>
          <w:rFonts w:ascii="Calibri" w:eastAsia="Calibri" w:hAnsi="Calibri" w:cs="Times New Roman"/>
          <w:bCs/>
          <w:sz w:val="24"/>
          <w:szCs w:val="24"/>
          <w:lang w:eastAsia="en-US"/>
        </w:rPr>
        <w:t>was in charge of</w:t>
      </w:r>
      <w:proofErr w:type="gramEnd"/>
      <w:r w:rsidRPr="00512409">
        <w:rPr>
          <w:rFonts w:ascii="Calibri" w:eastAsia="Calibri" w:hAnsi="Calibri" w:cs="Times New Roman"/>
          <w:bCs/>
          <w:sz w:val="24"/>
          <w:szCs w:val="24"/>
          <w:lang w:eastAsia="en-US"/>
        </w:rPr>
        <w:t xml:space="preserve"> the relevant greyhound at the relevant time shall be guilty of an offence</w:t>
      </w:r>
      <w:r>
        <w:rPr>
          <w:rFonts w:ascii="Calibri" w:eastAsia="Calibri" w:hAnsi="Calibri" w:cs="Times New Roman"/>
          <w:bCs/>
          <w:sz w:val="24"/>
          <w:szCs w:val="24"/>
          <w:lang w:eastAsia="en-US"/>
        </w:rPr>
        <w:t>.</w:t>
      </w:r>
    </w:p>
    <w:p w14:paraId="61A978A2" w14:textId="77777777" w:rsidR="00E92E1F" w:rsidRDefault="00E92E1F" w:rsidP="00512409">
      <w:pPr>
        <w:spacing w:line="259" w:lineRule="auto"/>
        <w:ind w:left="2880"/>
        <w:jc w:val="both"/>
        <w:rPr>
          <w:rFonts w:ascii="Calibri" w:eastAsia="Calibri" w:hAnsi="Calibri" w:cs="Times New Roman"/>
          <w:bCs/>
          <w:sz w:val="24"/>
          <w:szCs w:val="24"/>
          <w:lang w:eastAsia="en-US"/>
        </w:rPr>
      </w:pPr>
    </w:p>
    <w:p w14:paraId="4E13CF96" w14:textId="2A20409E" w:rsidR="00E92E1F" w:rsidRDefault="00E92E1F" w:rsidP="0051240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156(i) states:</w:t>
      </w:r>
    </w:p>
    <w:p w14:paraId="3EA6E231" w14:textId="77777777" w:rsidR="00E92E1F" w:rsidRPr="00E92E1F" w:rsidRDefault="00E92E1F" w:rsidP="00E92E1F">
      <w:pPr>
        <w:spacing w:line="259"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An offence is committed if a person (including an official):</w:t>
      </w:r>
    </w:p>
    <w:p w14:paraId="014896C4" w14:textId="234034B7" w:rsidR="00E92E1F" w:rsidRDefault="00E92E1F" w:rsidP="00E92E1F">
      <w:pPr>
        <w:spacing w:line="259"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(i) prevents, attempts to prevent, interferes with or attempts to interfere with the carrying out of any identification, examination, test, necropsy, analysis, inquiry, investigation or inspection (including a kennel inspection) pursuant to the Rules.</w:t>
      </w:r>
    </w:p>
    <w:p w14:paraId="5DEEE834" w14:textId="77777777" w:rsidR="00F37538" w:rsidRDefault="00F37538" w:rsidP="00E92E1F">
      <w:pPr>
        <w:spacing w:line="259" w:lineRule="auto"/>
        <w:ind w:left="2880"/>
        <w:jc w:val="both"/>
        <w:rPr>
          <w:rFonts w:ascii="Calibri" w:eastAsia="Calibri" w:hAnsi="Calibri" w:cs="Times New Roman"/>
          <w:bCs/>
          <w:sz w:val="24"/>
          <w:szCs w:val="24"/>
          <w:lang w:eastAsia="en-US"/>
        </w:rPr>
      </w:pPr>
    </w:p>
    <w:p w14:paraId="3513267D" w14:textId="490EE82C" w:rsidR="00F37538" w:rsidRDefault="00F37538" w:rsidP="00E92E1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14D693B0" w14:textId="77777777" w:rsidR="00F37538" w:rsidRPr="00F37538" w:rsidRDefault="00F37538" w:rsidP="00F37538">
      <w:pPr>
        <w:spacing w:line="259"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An offence is committed if a person (including an official):</w:t>
      </w:r>
    </w:p>
    <w:p w14:paraId="493B2E1E" w14:textId="0FB2E650" w:rsidR="00F37538" w:rsidRDefault="00F37538" w:rsidP="00F37538">
      <w:pPr>
        <w:spacing w:line="259"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disobeys or fails to comply with a lawful order of a Controlling Body, the Stewards, or another person authorised by a Controlling Body with official duties in relation to greyhound racing.</w:t>
      </w:r>
    </w:p>
    <w:p w14:paraId="301C83AB" w14:textId="77777777" w:rsidR="00F37538" w:rsidRDefault="00F37538" w:rsidP="00F37538">
      <w:pPr>
        <w:spacing w:line="259" w:lineRule="auto"/>
        <w:ind w:left="2880"/>
        <w:jc w:val="both"/>
        <w:rPr>
          <w:rFonts w:ascii="Calibri" w:eastAsia="Calibri" w:hAnsi="Calibri" w:cs="Times New Roman"/>
          <w:bCs/>
          <w:sz w:val="24"/>
          <w:szCs w:val="24"/>
          <w:lang w:eastAsia="en-US"/>
        </w:rPr>
      </w:pPr>
    </w:p>
    <w:p w14:paraId="3E949B08" w14:textId="09EA421B" w:rsidR="00F37538" w:rsidRDefault="00F37538" w:rsidP="00F3753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156(w) states:</w:t>
      </w:r>
    </w:p>
    <w:p w14:paraId="1CAF945D" w14:textId="6DB8D660" w:rsidR="00F37538" w:rsidRPr="00F37538" w:rsidRDefault="00F37538" w:rsidP="00F37538">
      <w:pPr>
        <w:spacing w:line="259"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An offence is committed if a person (including an official):</w:t>
      </w:r>
    </w:p>
    <w:p w14:paraId="64AAE8A6" w14:textId="2C38531D" w:rsidR="00F37538" w:rsidRDefault="00F37538" w:rsidP="00F37538">
      <w:pPr>
        <w:spacing w:line="259"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(w) fails to comply with a policy or code of practice adopted by a Controlling Bod</w:t>
      </w:r>
      <w:r>
        <w:rPr>
          <w:rFonts w:ascii="Calibri" w:eastAsia="Calibri" w:hAnsi="Calibri" w:cs="Times New Roman"/>
          <w:bCs/>
          <w:sz w:val="24"/>
          <w:szCs w:val="24"/>
          <w:lang w:eastAsia="en-US"/>
        </w:rPr>
        <w:t>y.</w:t>
      </w:r>
    </w:p>
    <w:p w14:paraId="4426764E" w14:textId="77777777" w:rsidR="00416C06" w:rsidRDefault="00416C06" w:rsidP="00F37538">
      <w:pPr>
        <w:spacing w:line="259" w:lineRule="auto"/>
        <w:ind w:left="2880"/>
        <w:jc w:val="both"/>
        <w:rPr>
          <w:rFonts w:ascii="Calibri" w:eastAsia="Calibri" w:hAnsi="Calibri" w:cs="Times New Roman"/>
          <w:bCs/>
          <w:sz w:val="24"/>
          <w:szCs w:val="24"/>
          <w:lang w:eastAsia="en-US"/>
        </w:rPr>
      </w:pPr>
    </w:p>
    <w:p w14:paraId="0623F68B" w14:textId="21A27E5D" w:rsidR="00416C06" w:rsidRDefault="00416C06" w:rsidP="00F3753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4A41FC1A" w14:textId="77777777" w:rsidR="00416C06" w:rsidRPr="00416C06" w:rsidRDefault="00416C06" w:rsidP="00416C06">
      <w:pPr>
        <w:spacing w:line="259"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 xml:space="preserve">An offence is committed if a person (including an official): </w:t>
      </w:r>
    </w:p>
    <w:p w14:paraId="49F87C5B" w14:textId="38954B40" w:rsidR="00416C06" w:rsidRDefault="00416C06" w:rsidP="00416C06">
      <w:pPr>
        <w:spacing w:line="259"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6049404C" w14:textId="77777777" w:rsidR="00416C06" w:rsidRDefault="00416C06" w:rsidP="00416C06">
      <w:pPr>
        <w:spacing w:line="259" w:lineRule="auto"/>
        <w:ind w:left="2880"/>
        <w:jc w:val="both"/>
        <w:rPr>
          <w:rFonts w:ascii="Calibri" w:eastAsia="Calibri" w:hAnsi="Calibri" w:cs="Times New Roman"/>
          <w:bCs/>
          <w:sz w:val="24"/>
          <w:szCs w:val="24"/>
          <w:lang w:eastAsia="en-US"/>
        </w:rPr>
      </w:pPr>
    </w:p>
    <w:p w14:paraId="06309FC1" w14:textId="202AF7C9" w:rsidR="00416C06" w:rsidRDefault="00416C06" w:rsidP="00416C0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156(f)(ii) states:</w:t>
      </w:r>
    </w:p>
    <w:p w14:paraId="51B988BB" w14:textId="195EFE32" w:rsidR="00416C06" w:rsidRPr="00416C06" w:rsidRDefault="00416C06" w:rsidP="00416C06">
      <w:pPr>
        <w:spacing w:line="259"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 xml:space="preserve">An offence is committed if a person (including an official): </w:t>
      </w:r>
    </w:p>
    <w:p w14:paraId="2511D589" w14:textId="6C4A7072" w:rsidR="00416C06" w:rsidRPr="00416C06" w:rsidRDefault="00416C06" w:rsidP="00416C06">
      <w:pPr>
        <w:spacing w:line="259"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 xml:space="preserve">(f) has, in relation to a greyhound or greyhound racing, done something, or omitted to do something, which, in the opinion of a Controlling Body or the Stewards: </w:t>
      </w:r>
    </w:p>
    <w:p w14:paraId="1A18F9FB" w14:textId="7394DB48" w:rsidR="00416C06" w:rsidRDefault="00416C06" w:rsidP="00416C06">
      <w:pPr>
        <w:spacing w:line="259"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61AD9D42" w14:textId="77777777" w:rsidR="00512409" w:rsidRPr="00512409" w:rsidRDefault="00512409" w:rsidP="00512409">
      <w:pPr>
        <w:spacing w:line="259" w:lineRule="auto"/>
        <w:ind w:left="2880"/>
        <w:jc w:val="both"/>
        <w:rPr>
          <w:rFonts w:ascii="Calibri" w:eastAsia="Calibri" w:hAnsi="Calibri" w:cs="Times New Roman"/>
          <w:bCs/>
          <w:sz w:val="24"/>
          <w:szCs w:val="24"/>
          <w:lang w:eastAsia="en-US"/>
        </w:rPr>
      </w:pPr>
    </w:p>
    <w:p w14:paraId="1E446925" w14:textId="7D800B21" w:rsidR="00512409" w:rsidRDefault="007868CF" w:rsidP="000047B2">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34605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12409">
        <w:rPr>
          <w:rFonts w:ascii="Calibri" w:eastAsia="Calibri" w:hAnsi="Calibri" w:cs="Times New Roman"/>
          <w:b/>
          <w:sz w:val="24"/>
          <w:szCs w:val="24"/>
          <w:lang w:eastAsia="en-US"/>
        </w:rPr>
        <w:t>Brief of Evidence 1</w:t>
      </w:r>
    </w:p>
    <w:p w14:paraId="462E1E48" w14:textId="77777777" w:rsidR="00512409" w:rsidRDefault="00512409" w:rsidP="000047B2">
      <w:pPr>
        <w:spacing w:line="276" w:lineRule="auto"/>
        <w:ind w:left="2880" w:hanging="2880"/>
        <w:jc w:val="both"/>
        <w:rPr>
          <w:rFonts w:ascii="Calibri" w:eastAsia="Calibri" w:hAnsi="Calibri" w:cs="Times New Roman"/>
          <w:b/>
          <w:sz w:val="24"/>
          <w:szCs w:val="24"/>
          <w:lang w:eastAsia="en-US"/>
        </w:rPr>
      </w:pPr>
    </w:p>
    <w:p w14:paraId="78A9F99C" w14:textId="7C0C9452" w:rsidR="00AA3E7B" w:rsidRDefault="00902056" w:rsidP="00512409">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
          <w:sz w:val="24"/>
          <w:szCs w:val="24"/>
          <w:lang w:eastAsia="en-US"/>
        </w:rPr>
        <w:t>Charge 1</w:t>
      </w:r>
      <w:r w:rsidR="00512409">
        <w:rPr>
          <w:rFonts w:ascii="Calibri" w:eastAsia="Calibri" w:hAnsi="Calibri" w:cs="Times New Roman"/>
          <w:b/>
          <w:sz w:val="24"/>
          <w:szCs w:val="24"/>
          <w:lang w:eastAsia="en-US"/>
        </w:rPr>
        <w:t>: GAR 141(1)</w:t>
      </w:r>
    </w:p>
    <w:p w14:paraId="0D9121E5" w14:textId="77777777" w:rsidR="00902056" w:rsidRDefault="00902056" w:rsidP="000047B2">
      <w:pPr>
        <w:spacing w:line="276" w:lineRule="auto"/>
        <w:ind w:left="2880" w:hanging="2880"/>
        <w:jc w:val="both"/>
        <w:rPr>
          <w:rFonts w:ascii="Calibri" w:eastAsia="Calibri" w:hAnsi="Calibri" w:cs="Times New Roman"/>
          <w:bCs/>
          <w:sz w:val="24"/>
          <w:szCs w:val="24"/>
          <w:lang w:eastAsia="en-US"/>
        </w:rPr>
      </w:pPr>
    </w:p>
    <w:p w14:paraId="53C228B8" w14:textId="2539E37D" w:rsidR="00512409" w:rsidRPr="00512409" w:rsidRDefault="00902056" w:rsidP="0051240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512409" w:rsidRPr="00512409">
        <w:rPr>
          <w:rFonts w:ascii="Calibri" w:eastAsia="Calibri" w:hAnsi="Calibri" w:cs="Times New Roman"/>
          <w:bCs/>
          <w:sz w:val="24"/>
          <w:szCs w:val="24"/>
          <w:lang w:eastAsia="en-US"/>
        </w:rPr>
        <w:t>1.</w:t>
      </w:r>
      <w:r w:rsidR="00512409">
        <w:rPr>
          <w:rFonts w:ascii="Calibri" w:eastAsia="Calibri" w:hAnsi="Calibri" w:cs="Times New Roman"/>
          <w:bCs/>
          <w:sz w:val="24"/>
          <w:szCs w:val="24"/>
          <w:lang w:eastAsia="en-US"/>
        </w:rPr>
        <w:t xml:space="preserve"> </w:t>
      </w:r>
      <w:r w:rsidR="00512409" w:rsidRPr="00512409">
        <w:rPr>
          <w:rFonts w:ascii="Calibri" w:eastAsia="Calibri" w:hAnsi="Calibri" w:cs="Times New Roman"/>
          <w:bCs/>
          <w:sz w:val="24"/>
          <w:szCs w:val="24"/>
          <w:lang w:eastAsia="en-US"/>
        </w:rPr>
        <w:t>You are, and were at all relevant times, a trainer licensed by Greyhound Racing Victoria (GRV) (Member No. 243118) and a person bound by the Greyhound Australasia Rules and Local Racing Rules.</w:t>
      </w:r>
    </w:p>
    <w:p w14:paraId="6AEED9B8" w14:textId="133F054D" w:rsidR="00512409" w:rsidRPr="00512409" w:rsidRDefault="00512409" w:rsidP="004A7730">
      <w:pPr>
        <w:spacing w:line="276" w:lineRule="auto"/>
        <w:ind w:left="2880" w:hanging="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lastRenderedPageBreak/>
        <w:t xml:space="preserve"> </w:t>
      </w:r>
      <w:r w:rsidR="004A7730">
        <w:rPr>
          <w:rFonts w:ascii="Calibri" w:eastAsia="Calibri" w:hAnsi="Calibri" w:cs="Times New Roman"/>
          <w:bCs/>
          <w:sz w:val="24"/>
          <w:szCs w:val="24"/>
          <w:lang w:eastAsia="en-US"/>
        </w:rPr>
        <w:tab/>
      </w:r>
      <w:r w:rsidRPr="0051240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You were, at all relevant times, the person in charge of the greyhound “Mia Blonde”.</w:t>
      </w:r>
    </w:p>
    <w:p w14:paraId="68235C21"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 xml:space="preserve"> </w:t>
      </w:r>
    </w:p>
    <w:p w14:paraId="2F925A98" w14:textId="625EA5E9"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Mia Blonde was nominated to compete in Race 1, the Fenech Curtains and Blinds Maiden, conducted by the Geelong Greyhound Racing Club at Geelong on 13 September 2025 (the Event). </w:t>
      </w:r>
    </w:p>
    <w:p w14:paraId="1CAA55AF"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 xml:space="preserve"> </w:t>
      </w:r>
    </w:p>
    <w:p w14:paraId="4DA5D398" w14:textId="736CC6A2" w:rsid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On 13 September 2025, you presented Mia Blonde at the Event not free of any prohibited substance, given that: </w:t>
      </w:r>
    </w:p>
    <w:p w14:paraId="263B088C" w14:textId="77777777" w:rsidR="00512409" w:rsidRPr="00512409" w:rsidRDefault="00512409" w:rsidP="00512409">
      <w:pPr>
        <w:spacing w:line="276" w:lineRule="auto"/>
        <w:ind w:left="2880"/>
        <w:jc w:val="both"/>
        <w:rPr>
          <w:rFonts w:ascii="Calibri" w:eastAsia="Calibri" w:hAnsi="Calibri" w:cs="Times New Roman"/>
          <w:bCs/>
          <w:sz w:val="24"/>
          <w:szCs w:val="24"/>
          <w:lang w:eastAsia="en-US"/>
        </w:rPr>
      </w:pPr>
    </w:p>
    <w:p w14:paraId="6DB350D2" w14:textId="6BA6AA93"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A post-race sample of urine was taken from Mia Blonde at the Event (the Sample</w:t>
      </w:r>
      <w:proofErr w:type="gramStart"/>
      <w:r w:rsidRPr="00512409">
        <w:rPr>
          <w:rFonts w:ascii="Calibri" w:eastAsia="Calibri" w:hAnsi="Calibri" w:cs="Times New Roman"/>
          <w:bCs/>
          <w:sz w:val="24"/>
          <w:szCs w:val="24"/>
          <w:lang w:eastAsia="en-US"/>
        </w:rPr>
        <w:t>);</w:t>
      </w:r>
      <w:proofErr w:type="gramEnd"/>
      <w:r w:rsidRPr="00512409">
        <w:rPr>
          <w:rFonts w:ascii="Calibri" w:eastAsia="Calibri" w:hAnsi="Calibri" w:cs="Times New Roman"/>
          <w:bCs/>
          <w:sz w:val="24"/>
          <w:szCs w:val="24"/>
          <w:lang w:eastAsia="en-US"/>
        </w:rPr>
        <w:t xml:space="preserve"> </w:t>
      </w:r>
    </w:p>
    <w:p w14:paraId="675DB099" w14:textId="77777777" w:rsidR="00512409" w:rsidRDefault="00512409" w:rsidP="00512409">
      <w:pPr>
        <w:spacing w:line="276" w:lineRule="auto"/>
        <w:ind w:left="2880" w:hanging="2880"/>
        <w:jc w:val="both"/>
        <w:rPr>
          <w:rFonts w:ascii="Calibri" w:eastAsia="Calibri" w:hAnsi="Calibri" w:cs="Times New Roman"/>
          <w:bCs/>
          <w:sz w:val="24"/>
          <w:szCs w:val="24"/>
          <w:lang w:eastAsia="en-US"/>
        </w:rPr>
      </w:pPr>
    </w:p>
    <w:p w14:paraId="0EEF2BF5" w14:textId="77777777" w:rsid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Amphetamine, 4-Hydroxyamphetamine, Methamphetamine and 4-Hydroxymethamphetamine were detected in the sample. </w:t>
      </w:r>
    </w:p>
    <w:p w14:paraId="364D6337" w14:textId="77777777" w:rsidR="00512409" w:rsidRDefault="00512409" w:rsidP="00512409">
      <w:pPr>
        <w:spacing w:line="276" w:lineRule="auto"/>
        <w:ind w:left="2880"/>
        <w:jc w:val="both"/>
        <w:rPr>
          <w:rFonts w:ascii="Calibri" w:eastAsia="Calibri" w:hAnsi="Calibri" w:cs="Times New Roman"/>
          <w:bCs/>
          <w:sz w:val="24"/>
          <w:szCs w:val="24"/>
          <w:lang w:eastAsia="en-US"/>
        </w:rPr>
      </w:pPr>
    </w:p>
    <w:p w14:paraId="5B08B8E8" w14:textId="4783C5E8" w:rsidR="00512409" w:rsidRPr="00512409" w:rsidRDefault="00512409" w:rsidP="00512409">
      <w:pPr>
        <w:spacing w:line="276" w:lineRule="auto"/>
        <w:ind w:left="2880"/>
        <w:jc w:val="both"/>
        <w:rPr>
          <w:rFonts w:ascii="Calibri" w:eastAsia="Calibri" w:hAnsi="Calibri" w:cs="Times New Roman"/>
          <w:b/>
          <w:sz w:val="24"/>
          <w:szCs w:val="24"/>
          <w:lang w:eastAsia="en-US"/>
        </w:rPr>
      </w:pPr>
      <w:r w:rsidRPr="00512409">
        <w:rPr>
          <w:rFonts w:ascii="Calibri" w:eastAsia="Calibri" w:hAnsi="Calibri" w:cs="Times New Roman"/>
          <w:b/>
          <w:sz w:val="24"/>
          <w:szCs w:val="24"/>
          <w:lang w:eastAsia="en-US"/>
        </w:rPr>
        <w:t xml:space="preserve">Brief </w:t>
      </w:r>
      <w:r>
        <w:rPr>
          <w:rFonts w:ascii="Calibri" w:eastAsia="Calibri" w:hAnsi="Calibri" w:cs="Times New Roman"/>
          <w:b/>
          <w:sz w:val="24"/>
          <w:szCs w:val="24"/>
          <w:lang w:eastAsia="en-US"/>
        </w:rPr>
        <w:t xml:space="preserve">of Evidence </w:t>
      </w:r>
      <w:r w:rsidRPr="00512409">
        <w:rPr>
          <w:rFonts w:ascii="Calibri" w:eastAsia="Calibri" w:hAnsi="Calibri" w:cs="Times New Roman"/>
          <w:b/>
          <w:sz w:val="24"/>
          <w:szCs w:val="24"/>
          <w:lang w:eastAsia="en-US"/>
        </w:rPr>
        <w:t>2</w:t>
      </w:r>
    </w:p>
    <w:p w14:paraId="3FD2A5CE" w14:textId="77777777" w:rsidR="00512409" w:rsidRDefault="00512409" w:rsidP="00512409">
      <w:pPr>
        <w:spacing w:line="276" w:lineRule="auto"/>
        <w:ind w:left="2880"/>
        <w:jc w:val="both"/>
        <w:rPr>
          <w:rFonts w:ascii="Calibri" w:eastAsia="Calibri" w:hAnsi="Calibri" w:cs="Times New Roman"/>
          <w:bCs/>
          <w:sz w:val="24"/>
          <w:szCs w:val="24"/>
          <w:lang w:eastAsia="en-US"/>
        </w:rPr>
      </w:pPr>
    </w:p>
    <w:p w14:paraId="38E141C0" w14:textId="51B156C6" w:rsidR="00902056" w:rsidRPr="00902056" w:rsidRDefault="00902056" w:rsidP="00512409">
      <w:pPr>
        <w:spacing w:line="276" w:lineRule="auto"/>
        <w:ind w:left="2880"/>
        <w:jc w:val="both"/>
        <w:rPr>
          <w:rFonts w:ascii="Calibri" w:eastAsia="Calibri" w:hAnsi="Calibri" w:cs="Times New Roman"/>
          <w:b/>
          <w:sz w:val="24"/>
          <w:szCs w:val="24"/>
          <w:lang w:eastAsia="en-US"/>
        </w:rPr>
      </w:pPr>
      <w:r w:rsidRPr="00902056">
        <w:rPr>
          <w:rFonts w:ascii="Calibri" w:eastAsia="Calibri" w:hAnsi="Calibri" w:cs="Times New Roman"/>
          <w:b/>
          <w:sz w:val="24"/>
          <w:szCs w:val="24"/>
          <w:lang w:eastAsia="en-US"/>
        </w:rPr>
        <w:t xml:space="preserve">Charge </w:t>
      </w:r>
      <w:r w:rsidR="00512409">
        <w:rPr>
          <w:rFonts w:ascii="Calibri" w:eastAsia="Calibri" w:hAnsi="Calibri" w:cs="Times New Roman"/>
          <w:b/>
          <w:sz w:val="24"/>
          <w:szCs w:val="24"/>
          <w:lang w:eastAsia="en-US"/>
        </w:rPr>
        <w:t>1: GAR 139(3)(a)</w:t>
      </w:r>
    </w:p>
    <w:p w14:paraId="5A06B4D1" w14:textId="77777777" w:rsidR="00902056" w:rsidRDefault="00902056" w:rsidP="00902056">
      <w:pPr>
        <w:spacing w:line="276" w:lineRule="auto"/>
        <w:ind w:left="2880"/>
        <w:jc w:val="both"/>
        <w:rPr>
          <w:rFonts w:ascii="Calibri" w:eastAsia="Calibri" w:hAnsi="Calibri" w:cs="Times New Roman"/>
          <w:bCs/>
          <w:sz w:val="24"/>
          <w:szCs w:val="24"/>
          <w:lang w:eastAsia="en-US"/>
        </w:rPr>
      </w:pPr>
    </w:p>
    <w:p w14:paraId="45865FAD" w14:textId="32B6C1D8"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51240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You are, and were at all relevant times, a trainer licensed by Greyhound Racing Victoria (GRV) (Member No. 243118) and a person bound by the Greyhound Australasia Rules and Local Racing Rules.</w:t>
      </w:r>
    </w:p>
    <w:p w14:paraId="4F1151EE"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p>
    <w:p w14:paraId="6680E862" w14:textId="7B1F7735"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You were, at all relevant times, the trainer of the greyhound “</w:t>
      </w:r>
      <w:proofErr w:type="spellStart"/>
      <w:r w:rsidRPr="00512409">
        <w:rPr>
          <w:rFonts w:ascii="Calibri" w:eastAsia="Calibri" w:hAnsi="Calibri" w:cs="Times New Roman"/>
          <w:bCs/>
          <w:sz w:val="24"/>
          <w:szCs w:val="24"/>
          <w:lang w:eastAsia="en-US"/>
        </w:rPr>
        <w:t>Parabole</w:t>
      </w:r>
      <w:proofErr w:type="spellEnd"/>
      <w:r w:rsidRPr="00512409">
        <w:rPr>
          <w:rFonts w:ascii="Calibri" w:eastAsia="Calibri" w:hAnsi="Calibri" w:cs="Times New Roman"/>
          <w:bCs/>
          <w:sz w:val="24"/>
          <w:szCs w:val="24"/>
          <w:lang w:eastAsia="en-US"/>
        </w:rPr>
        <w:t xml:space="preserve"> Rico” </w:t>
      </w:r>
      <w:r>
        <w:rPr>
          <w:rFonts w:ascii="Calibri" w:eastAsia="Calibri" w:hAnsi="Calibri" w:cs="Times New Roman"/>
          <w:bCs/>
          <w:sz w:val="24"/>
          <w:szCs w:val="24"/>
          <w:lang w:eastAsia="en-US"/>
        </w:rPr>
        <w:t>(</w:t>
      </w:r>
      <w:r w:rsidRPr="00512409">
        <w:rPr>
          <w:rFonts w:ascii="Calibri" w:eastAsia="Calibri" w:hAnsi="Calibri" w:cs="Times New Roman"/>
          <w:bCs/>
          <w:sz w:val="24"/>
          <w:szCs w:val="24"/>
          <w:lang w:eastAsia="en-US"/>
        </w:rPr>
        <w:t>VLXNJ).</w:t>
      </w:r>
    </w:p>
    <w:p w14:paraId="7A5FD808"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p>
    <w:p w14:paraId="49EFA257" w14:textId="34F564C6"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An out of competition test sample was taken from </w:t>
      </w:r>
      <w:proofErr w:type="spellStart"/>
      <w:r w:rsidRPr="00512409">
        <w:rPr>
          <w:rFonts w:ascii="Calibri" w:eastAsia="Calibri" w:hAnsi="Calibri" w:cs="Times New Roman"/>
          <w:bCs/>
          <w:sz w:val="24"/>
          <w:szCs w:val="24"/>
          <w:lang w:eastAsia="en-US"/>
        </w:rPr>
        <w:t>Parabole</w:t>
      </w:r>
      <w:proofErr w:type="spellEnd"/>
      <w:r w:rsidRPr="00512409">
        <w:rPr>
          <w:rFonts w:ascii="Calibri" w:eastAsia="Calibri" w:hAnsi="Calibri" w:cs="Times New Roman"/>
          <w:bCs/>
          <w:sz w:val="24"/>
          <w:szCs w:val="24"/>
          <w:lang w:eastAsia="en-US"/>
        </w:rPr>
        <w:t xml:space="preserve"> Rico at your registered kennel address </w:t>
      </w:r>
      <w:r>
        <w:rPr>
          <w:rFonts w:ascii="Calibri" w:eastAsia="Calibri" w:hAnsi="Calibri" w:cs="Times New Roman"/>
          <w:bCs/>
          <w:sz w:val="24"/>
          <w:szCs w:val="24"/>
          <w:lang w:eastAsia="en-US"/>
        </w:rPr>
        <w:t>in</w:t>
      </w:r>
      <w:r w:rsidRPr="00512409">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 Victoria,</w:t>
      </w:r>
      <w:r w:rsidRPr="00512409">
        <w:rPr>
          <w:rFonts w:ascii="Calibri" w:eastAsia="Calibri" w:hAnsi="Calibri" w:cs="Times New Roman"/>
          <w:bCs/>
          <w:sz w:val="24"/>
          <w:szCs w:val="24"/>
          <w:lang w:eastAsia="en-US"/>
        </w:rPr>
        <w:t xml:space="preserve"> on 20 October 2025. </w:t>
      </w:r>
    </w:p>
    <w:p w14:paraId="0933D221"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p>
    <w:p w14:paraId="7B6D76C9" w14:textId="751C0541"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Amphetamine, 4-Hydroxyamphetamine, Methamphetamine and 4- </w:t>
      </w:r>
      <w:proofErr w:type="spellStart"/>
      <w:r w:rsidRPr="00512409">
        <w:rPr>
          <w:rFonts w:ascii="Calibri" w:eastAsia="Calibri" w:hAnsi="Calibri" w:cs="Times New Roman"/>
          <w:bCs/>
          <w:sz w:val="24"/>
          <w:szCs w:val="24"/>
          <w:lang w:eastAsia="en-US"/>
        </w:rPr>
        <w:t>Hydroxymethamphetamine</w:t>
      </w:r>
      <w:proofErr w:type="spellEnd"/>
      <w:r w:rsidRPr="00512409">
        <w:rPr>
          <w:rFonts w:ascii="Calibri" w:eastAsia="Calibri" w:hAnsi="Calibri" w:cs="Times New Roman"/>
          <w:bCs/>
          <w:sz w:val="24"/>
          <w:szCs w:val="24"/>
          <w:lang w:eastAsia="en-US"/>
        </w:rPr>
        <w:t xml:space="preserve"> was detected in the Sample.</w:t>
      </w:r>
    </w:p>
    <w:p w14:paraId="3173089D"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p>
    <w:p w14:paraId="251E31CC" w14:textId="2F6762AC" w:rsidR="00512409" w:rsidRPr="0051240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 xml:space="preserve">Amphetamine, 4-Hydroxyamphetamine, Methamphetamine and 4- </w:t>
      </w:r>
      <w:proofErr w:type="spellStart"/>
      <w:r w:rsidRPr="00512409">
        <w:rPr>
          <w:rFonts w:ascii="Calibri" w:eastAsia="Calibri" w:hAnsi="Calibri" w:cs="Times New Roman"/>
          <w:bCs/>
          <w:sz w:val="24"/>
          <w:szCs w:val="24"/>
          <w:lang w:eastAsia="en-US"/>
        </w:rPr>
        <w:t>Hydroxymethamphetamine</w:t>
      </w:r>
      <w:proofErr w:type="spellEnd"/>
      <w:r w:rsidRPr="00512409">
        <w:rPr>
          <w:rFonts w:ascii="Calibri" w:eastAsia="Calibri" w:hAnsi="Calibri" w:cs="Times New Roman"/>
          <w:bCs/>
          <w:sz w:val="24"/>
          <w:szCs w:val="24"/>
          <w:lang w:eastAsia="en-US"/>
        </w:rPr>
        <w:t xml:space="preserve"> is a permanently banned prohibited substance.</w:t>
      </w:r>
    </w:p>
    <w:p w14:paraId="126932E2" w14:textId="77777777" w:rsidR="00512409" w:rsidRPr="00512409" w:rsidRDefault="00512409" w:rsidP="00512409">
      <w:pPr>
        <w:spacing w:line="276" w:lineRule="auto"/>
        <w:ind w:left="2880" w:hanging="2880"/>
        <w:jc w:val="both"/>
        <w:rPr>
          <w:rFonts w:ascii="Calibri" w:eastAsia="Calibri" w:hAnsi="Calibri" w:cs="Times New Roman"/>
          <w:bCs/>
          <w:sz w:val="24"/>
          <w:szCs w:val="24"/>
          <w:lang w:eastAsia="en-US"/>
        </w:rPr>
      </w:pPr>
    </w:p>
    <w:p w14:paraId="72811988" w14:textId="41E557A9" w:rsidR="00CA6969" w:rsidRDefault="00512409" w:rsidP="00512409">
      <w:pPr>
        <w:spacing w:line="276" w:lineRule="auto"/>
        <w:ind w:left="2880"/>
        <w:jc w:val="both"/>
        <w:rPr>
          <w:rFonts w:ascii="Calibri" w:eastAsia="Calibri" w:hAnsi="Calibri" w:cs="Times New Roman"/>
          <w:bCs/>
          <w:sz w:val="24"/>
          <w:szCs w:val="24"/>
          <w:lang w:eastAsia="en-US"/>
        </w:rPr>
      </w:pPr>
      <w:r w:rsidRPr="00512409">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512409">
        <w:rPr>
          <w:rFonts w:ascii="Calibri" w:eastAsia="Calibri" w:hAnsi="Calibri" w:cs="Times New Roman"/>
          <w:bCs/>
          <w:sz w:val="24"/>
          <w:szCs w:val="24"/>
          <w:lang w:eastAsia="en-US"/>
        </w:rPr>
        <w:t>A breach of GAR 139(3)(a) is a Serious Offence</w:t>
      </w:r>
      <w:r>
        <w:rPr>
          <w:rFonts w:ascii="Calibri" w:eastAsia="Calibri" w:hAnsi="Calibri" w:cs="Times New Roman"/>
          <w:bCs/>
          <w:sz w:val="24"/>
          <w:szCs w:val="24"/>
          <w:lang w:eastAsia="en-US"/>
        </w:rPr>
        <w:t>.</w:t>
      </w:r>
    </w:p>
    <w:p w14:paraId="46FDC451" w14:textId="77777777" w:rsidR="00E92E1F" w:rsidRDefault="00E92E1F" w:rsidP="00512409">
      <w:pPr>
        <w:spacing w:line="276" w:lineRule="auto"/>
        <w:ind w:left="2880"/>
        <w:jc w:val="both"/>
        <w:rPr>
          <w:rFonts w:ascii="Calibri" w:eastAsia="Calibri" w:hAnsi="Calibri" w:cs="Times New Roman"/>
          <w:bCs/>
          <w:sz w:val="24"/>
          <w:szCs w:val="24"/>
          <w:lang w:eastAsia="en-US"/>
        </w:rPr>
      </w:pPr>
    </w:p>
    <w:p w14:paraId="7C91C507" w14:textId="71C4BD4D" w:rsidR="00E92E1F" w:rsidRPr="00E92E1F" w:rsidRDefault="00E92E1F" w:rsidP="00512409">
      <w:pPr>
        <w:spacing w:line="276" w:lineRule="auto"/>
        <w:ind w:left="2880"/>
        <w:jc w:val="both"/>
        <w:rPr>
          <w:rFonts w:ascii="Calibri" w:eastAsia="Calibri" w:hAnsi="Calibri" w:cs="Times New Roman"/>
          <w:b/>
          <w:sz w:val="24"/>
          <w:szCs w:val="24"/>
          <w:lang w:eastAsia="en-US"/>
        </w:rPr>
      </w:pPr>
      <w:r w:rsidRPr="00E92E1F">
        <w:rPr>
          <w:rFonts w:ascii="Calibri" w:eastAsia="Calibri" w:hAnsi="Calibri" w:cs="Times New Roman"/>
          <w:b/>
          <w:sz w:val="24"/>
          <w:szCs w:val="24"/>
          <w:lang w:eastAsia="en-US"/>
        </w:rPr>
        <w:t>Charge 2: GAR 156(i)</w:t>
      </w:r>
    </w:p>
    <w:p w14:paraId="2A957876" w14:textId="77777777" w:rsidR="00E92E1F" w:rsidRDefault="00E92E1F" w:rsidP="00512409">
      <w:pPr>
        <w:spacing w:line="276" w:lineRule="auto"/>
        <w:ind w:left="2880"/>
        <w:jc w:val="both"/>
        <w:rPr>
          <w:rFonts w:ascii="Calibri" w:eastAsia="Calibri" w:hAnsi="Calibri" w:cs="Times New Roman"/>
          <w:bCs/>
          <w:sz w:val="24"/>
          <w:szCs w:val="24"/>
          <w:lang w:eastAsia="en-US"/>
        </w:rPr>
      </w:pPr>
    </w:p>
    <w:p w14:paraId="7B65F8C1" w14:textId="64F205CE"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You were, at all relevant times, an owner registered with Greyhound Racing Victoria (GRV) (Member No. 243118) and a person bound by the Greyhounds Australasia Rules and Local Racing Rules.</w:t>
      </w:r>
    </w:p>
    <w:p w14:paraId="1205069B"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65DB1530" w14:textId="42AC5289"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 xml:space="preserve">On the 4 December 2025, Investigative Stewards attended your property </w:t>
      </w:r>
      <w:r>
        <w:rPr>
          <w:rFonts w:ascii="Calibri" w:eastAsia="Calibri" w:hAnsi="Calibri" w:cs="Times New Roman"/>
          <w:bCs/>
          <w:sz w:val="24"/>
          <w:szCs w:val="24"/>
          <w:lang w:eastAsia="en-US"/>
        </w:rPr>
        <w:t>in</w:t>
      </w:r>
      <w:r w:rsidRPr="00E92E1F">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 Victoria,</w:t>
      </w:r>
      <w:r w:rsidRPr="00E92E1F">
        <w:rPr>
          <w:rFonts w:ascii="Calibri" w:eastAsia="Calibri" w:hAnsi="Calibri" w:cs="Times New Roman"/>
          <w:bCs/>
          <w:sz w:val="24"/>
          <w:szCs w:val="24"/>
          <w:lang w:eastAsia="en-US"/>
        </w:rPr>
        <w:t xml:space="preserve"> for the purpose of a kennel inspection, to open an Inquiry with yourself and to obtain a sample from </w:t>
      </w:r>
      <w:r>
        <w:rPr>
          <w:rFonts w:ascii="Calibri" w:eastAsia="Calibri" w:hAnsi="Calibri" w:cs="Times New Roman"/>
          <w:bCs/>
          <w:sz w:val="24"/>
          <w:szCs w:val="24"/>
          <w:lang w:eastAsia="en-US"/>
        </w:rPr>
        <w:t>“</w:t>
      </w:r>
      <w:proofErr w:type="spellStart"/>
      <w:r w:rsidRPr="00E92E1F">
        <w:rPr>
          <w:rFonts w:ascii="Calibri" w:eastAsia="Calibri" w:hAnsi="Calibri" w:cs="Times New Roman"/>
          <w:bCs/>
          <w:sz w:val="24"/>
          <w:szCs w:val="24"/>
          <w:lang w:eastAsia="en-US"/>
        </w:rPr>
        <w:t>Parabole</w:t>
      </w:r>
      <w:proofErr w:type="spellEnd"/>
      <w:r w:rsidRPr="00E92E1F">
        <w:rPr>
          <w:rFonts w:ascii="Calibri" w:eastAsia="Calibri" w:hAnsi="Calibri" w:cs="Times New Roman"/>
          <w:bCs/>
          <w:sz w:val="24"/>
          <w:szCs w:val="24"/>
          <w:lang w:eastAsia="en-US"/>
        </w:rPr>
        <w:t xml:space="preserve"> Rico</w:t>
      </w:r>
      <w:r>
        <w:rPr>
          <w:rFonts w:ascii="Calibri" w:eastAsia="Calibri" w:hAnsi="Calibri" w:cs="Times New Roman"/>
          <w:bCs/>
          <w:sz w:val="24"/>
          <w:szCs w:val="24"/>
          <w:lang w:eastAsia="en-US"/>
        </w:rPr>
        <w:t>”</w:t>
      </w:r>
      <w:r w:rsidRPr="00E92E1F">
        <w:rPr>
          <w:rFonts w:ascii="Calibri" w:eastAsia="Calibri" w:hAnsi="Calibri" w:cs="Times New Roman"/>
          <w:bCs/>
          <w:sz w:val="24"/>
          <w:szCs w:val="24"/>
          <w:lang w:eastAsia="en-US"/>
        </w:rPr>
        <w:t>.</w:t>
      </w:r>
    </w:p>
    <w:p w14:paraId="20C8CB13"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52235C50" w14:textId="2B44488D"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 xml:space="preserve">Investigative Stewards made numerous attempts by phone and text requesting you to return to your property to so stewards could enter your property for the purpose of a kennel </w:t>
      </w:r>
      <w:proofErr w:type="gramStart"/>
      <w:r w:rsidRPr="00E92E1F">
        <w:rPr>
          <w:rFonts w:ascii="Calibri" w:eastAsia="Calibri" w:hAnsi="Calibri" w:cs="Times New Roman"/>
          <w:bCs/>
          <w:sz w:val="24"/>
          <w:szCs w:val="24"/>
          <w:lang w:eastAsia="en-US"/>
        </w:rPr>
        <w:t>inspection</w:t>
      </w:r>
      <w:proofErr w:type="gramEnd"/>
      <w:r w:rsidRPr="00E92E1F">
        <w:rPr>
          <w:rFonts w:ascii="Calibri" w:eastAsia="Calibri" w:hAnsi="Calibri" w:cs="Times New Roman"/>
          <w:bCs/>
          <w:sz w:val="24"/>
          <w:szCs w:val="24"/>
          <w:lang w:eastAsia="en-US"/>
        </w:rPr>
        <w:t xml:space="preserve"> but you refused these requests.</w:t>
      </w:r>
    </w:p>
    <w:p w14:paraId="31993CAF"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5EB9D453" w14:textId="736DD614"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4.</w:t>
      </w:r>
      <w:r w:rsidR="00AC2652">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 xml:space="preserve">Investigative Stewards provided you with the option of a registered participant nominated by you to facilitate stewards entering your property for the purpose of a kennel </w:t>
      </w:r>
      <w:proofErr w:type="gramStart"/>
      <w:r w:rsidRPr="00E92E1F">
        <w:rPr>
          <w:rFonts w:ascii="Calibri" w:eastAsia="Calibri" w:hAnsi="Calibri" w:cs="Times New Roman"/>
          <w:bCs/>
          <w:sz w:val="24"/>
          <w:szCs w:val="24"/>
          <w:lang w:eastAsia="en-US"/>
        </w:rPr>
        <w:t>inspection</w:t>
      </w:r>
      <w:proofErr w:type="gramEnd"/>
      <w:r w:rsidRPr="00E92E1F">
        <w:rPr>
          <w:rFonts w:ascii="Calibri" w:eastAsia="Calibri" w:hAnsi="Calibri" w:cs="Times New Roman"/>
          <w:bCs/>
          <w:sz w:val="24"/>
          <w:szCs w:val="24"/>
          <w:lang w:eastAsia="en-US"/>
        </w:rPr>
        <w:t xml:space="preserve"> but you refused this request.</w:t>
      </w:r>
    </w:p>
    <w:p w14:paraId="1A134A53"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71170148" w14:textId="4633FCD0"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5.</w:t>
      </w:r>
      <w:r w:rsidR="00AC2652">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Investigative Stewards advised you the matter was urgent and that your attendance was required at your property for the purposes of a kennel inspection</w:t>
      </w:r>
      <w:r w:rsidR="00AC2652">
        <w:rPr>
          <w:rFonts w:ascii="Calibri" w:eastAsia="Calibri" w:hAnsi="Calibri" w:cs="Times New Roman"/>
          <w:bCs/>
          <w:sz w:val="24"/>
          <w:szCs w:val="24"/>
          <w:lang w:eastAsia="en-US"/>
        </w:rPr>
        <w:t>.</w:t>
      </w:r>
    </w:p>
    <w:p w14:paraId="786EF3FB" w14:textId="77777777" w:rsidR="00E92E1F" w:rsidRPr="00E92E1F" w:rsidRDefault="00E92E1F" w:rsidP="00AC2652">
      <w:pPr>
        <w:spacing w:line="276" w:lineRule="auto"/>
        <w:jc w:val="both"/>
        <w:rPr>
          <w:rFonts w:ascii="Calibri" w:eastAsia="Calibri" w:hAnsi="Calibri" w:cs="Times New Roman"/>
          <w:bCs/>
          <w:sz w:val="24"/>
          <w:szCs w:val="24"/>
          <w:lang w:eastAsia="en-US"/>
        </w:rPr>
      </w:pPr>
    </w:p>
    <w:p w14:paraId="5392E2E3" w14:textId="6E8E9726"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6.</w:t>
      </w:r>
      <w:r w:rsidR="00AC2652">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 xml:space="preserve">Investigative Stewards believe you were present in your property at the time of their </w:t>
      </w:r>
      <w:proofErr w:type="gramStart"/>
      <w:r w:rsidRPr="00E92E1F">
        <w:rPr>
          <w:rFonts w:ascii="Calibri" w:eastAsia="Calibri" w:hAnsi="Calibri" w:cs="Times New Roman"/>
          <w:bCs/>
          <w:sz w:val="24"/>
          <w:szCs w:val="24"/>
          <w:lang w:eastAsia="en-US"/>
        </w:rPr>
        <w:t>attendance</w:t>
      </w:r>
      <w:proofErr w:type="gramEnd"/>
      <w:r w:rsidRPr="00E92E1F">
        <w:rPr>
          <w:rFonts w:ascii="Calibri" w:eastAsia="Calibri" w:hAnsi="Calibri" w:cs="Times New Roman"/>
          <w:bCs/>
          <w:sz w:val="24"/>
          <w:szCs w:val="24"/>
          <w:lang w:eastAsia="en-US"/>
        </w:rPr>
        <w:t xml:space="preserve"> and you stated you were attending to medical issues and you were not at the property.</w:t>
      </w:r>
    </w:p>
    <w:p w14:paraId="4516FE4C"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1E268FAA" w14:textId="6EFC0DCA" w:rsidR="00E92E1F" w:rsidRP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lastRenderedPageBreak/>
        <w:t>7.</w:t>
      </w:r>
      <w:r w:rsidR="00AC2652">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 xml:space="preserve">Your conduct as set out above has prevented and prevented and interfered with the conducting of a kennel inspection. </w:t>
      </w:r>
    </w:p>
    <w:p w14:paraId="48622F5E" w14:textId="77777777" w:rsidR="00E92E1F" w:rsidRPr="00E92E1F" w:rsidRDefault="00E92E1F" w:rsidP="00E92E1F">
      <w:pPr>
        <w:spacing w:line="276" w:lineRule="auto"/>
        <w:ind w:left="2880"/>
        <w:jc w:val="both"/>
        <w:rPr>
          <w:rFonts w:ascii="Calibri" w:eastAsia="Calibri" w:hAnsi="Calibri" w:cs="Times New Roman"/>
          <w:bCs/>
          <w:sz w:val="24"/>
          <w:szCs w:val="24"/>
          <w:lang w:eastAsia="en-US"/>
        </w:rPr>
      </w:pPr>
    </w:p>
    <w:p w14:paraId="4DB8F90E" w14:textId="76107E50" w:rsidR="00E92E1F" w:rsidRDefault="00E92E1F" w:rsidP="00E92E1F">
      <w:pPr>
        <w:spacing w:line="276" w:lineRule="auto"/>
        <w:ind w:left="2880"/>
        <w:jc w:val="both"/>
        <w:rPr>
          <w:rFonts w:ascii="Calibri" w:eastAsia="Calibri" w:hAnsi="Calibri" w:cs="Times New Roman"/>
          <w:bCs/>
          <w:sz w:val="24"/>
          <w:szCs w:val="24"/>
          <w:lang w:eastAsia="en-US"/>
        </w:rPr>
      </w:pPr>
      <w:r w:rsidRPr="00E92E1F">
        <w:rPr>
          <w:rFonts w:ascii="Calibri" w:eastAsia="Calibri" w:hAnsi="Calibri" w:cs="Times New Roman"/>
          <w:bCs/>
          <w:sz w:val="24"/>
          <w:szCs w:val="24"/>
          <w:lang w:eastAsia="en-US"/>
        </w:rPr>
        <w:t>8.</w:t>
      </w:r>
      <w:r w:rsidR="00AC2652">
        <w:rPr>
          <w:rFonts w:ascii="Calibri" w:eastAsia="Calibri" w:hAnsi="Calibri" w:cs="Times New Roman"/>
          <w:bCs/>
          <w:sz w:val="24"/>
          <w:szCs w:val="24"/>
          <w:lang w:eastAsia="en-US"/>
        </w:rPr>
        <w:t xml:space="preserve"> </w:t>
      </w:r>
      <w:r w:rsidRPr="00E92E1F">
        <w:rPr>
          <w:rFonts w:ascii="Calibri" w:eastAsia="Calibri" w:hAnsi="Calibri" w:cs="Times New Roman"/>
          <w:bCs/>
          <w:sz w:val="24"/>
          <w:szCs w:val="24"/>
          <w:lang w:eastAsia="en-US"/>
        </w:rPr>
        <w:t>A breach of GAR 156 (i) is a Serious Offence</w:t>
      </w:r>
      <w:r w:rsidR="00AC2652">
        <w:rPr>
          <w:rFonts w:ascii="Calibri" w:eastAsia="Calibri" w:hAnsi="Calibri" w:cs="Times New Roman"/>
          <w:bCs/>
          <w:sz w:val="24"/>
          <w:szCs w:val="24"/>
          <w:lang w:eastAsia="en-US"/>
        </w:rPr>
        <w:t>.</w:t>
      </w:r>
    </w:p>
    <w:p w14:paraId="72DC9F65" w14:textId="77777777" w:rsidR="00F37538" w:rsidRDefault="00F37538" w:rsidP="00E92E1F">
      <w:pPr>
        <w:spacing w:line="276" w:lineRule="auto"/>
        <w:ind w:left="2880"/>
        <w:jc w:val="both"/>
        <w:rPr>
          <w:rFonts w:ascii="Calibri" w:eastAsia="Calibri" w:hAnsi="Calibri" w:cs="Times New Roman"/>
          <w:bCs/>
          <w:sz w:val="24"/>
          <w:szCs w:val="24"/>
          <w:lang w:eastAsia="en-US"/>
        </w:rPr>
      </w:pPr>
    </w:p>
    <w:p w14:paraId="534031AA" w14:textId="50F8F6C0" w:rsidR="00F37538" w:rsidRPr="00F37538" w:rsidRDefault="00F37538" w:rsidP="00E92E1F">
      <w:pPr>
        <w:spacing w:line="276" w:lineRule="auto"/>
        <w:ind w:left="2880"/>
        <w:jc w:val="both"/>
        <w:rPr>
          <w:rFonts w:ascii="Calibri" w:eastAsia="Calibri" w:hAnsi="Calibri" w:cs="Times New Roman"/>
          <w:b/>
          <w:sz w:val="24"/>
          <w:szCs w:val="24"/>
          <w:lang w:eastAsia="en-US"/>
        </w:rPr>
      </w:pPr>
      <w:r w:rsidRPr="00F37538">
        <w:rPr>
          <w:rFonts w:ascii="Calibri" w:eastAsia="Calibri" w:hAnsi="Calibri" w:cs="Times New Roman"/>
          <w:b/>
          <w:sz w:val="24"/>
          <w:szCs w:val="24"/>
          <w:lang w:eastAsia="en-US"/>
        </w:rPr>
        <w:t>Charge 3: GAR 156(h)</w:t>
      </w:r>
    </w:p>
    <w:p w14:paraId="116681DE" w14:textId="77777777" w:rsidR="00F37538" w:rsidRDefault="00F37538" w:rsidP="00E92E1F">
      <w:pPr>
        <w:spacing w:line="276" w:lineRule="auto"/>
        <w:ind w:left="2880"/>
        <w:jc w:val="both"/>
        <w:rPr>
          <w:rFonts w:ascii="Calibri" w:eastAsia="Calibri" w:hAnsi="Calibri" w:cs="Times New Roman"/>
          <w:bCs/>
          <w:sz w:val="24"/>
          <w:szCs w:val="24"/>
          <w:lang w:eastAsia="en-US"/>
        </w:rPr>
      </w:pPr>
    </w:p>
    <w:p w14:paraId="0A4DA542" w14:textId="4D4DD0A8"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You were, at all relevant times, an owner registered with Greyhound Racing Victoria (GRV) (Member No. 243118) and a person bound by the Greyhounds Australasia Rules and Local Racing Rules.</w:t>
      </w:r>
    </w:p>
    <w:p w14:paraId="5FC97A4A"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4F655441" w14:textId="5CB3C199"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 xml:space="preserve">On the 4 December 2025, Investigative Stewards issued you with a Lawful Order stipulating that you either return home by 12.30PM to facilitate Investigative Stewards to conduct a kennel inspection or to make arrangement for another GRV registered person to attend the property by this time to assist.  </w:t>
      </w:r>
    </w:p>
    <w:p w14:paraId="7D5E269D"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1FFC4F8C" w14:textId="47C6AC8E"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 xml:space="preserve">You did not return home by 12:30PM nor did you </w:t>
      </w:r>
      <w:proofErr w:type="gramStart"/>
      <w:r w:rsidRPr="00F37538">
        <w:rPr>
          <w:rFonts w:ascii="Calibri" w:eastAsia="Calibri" w:hAnsi="Calibri" w:cs="Times New Roman"/>
          <w:bCs/>
          <w:sz w:val="24"/>
          <w:szCs w:val="24"/>
          <w:lang w:eastAsia="en-US"/>
        </w:rPr>
        <w:t>make arrangements</w:t>
      </w:r>
      <w:proofErr w:type="gramEnd"/>
      <w:r w:rsidRPr="00F37538">
        <w:rPr>
          <w:rFonts w:ascii="Calibri" w:eastAsia="Calibri" w:hAnsi="Calibri" w:cs="Times New Roman"/>
          <w:bCs/>
          <w:sz w:val="24"/>
          <w:szCs w:val="24"/>
          <w:lang w:eastAsia="en-US"/>
        </w:rPr>
        <w:t xml:space="preserve"> for another registered person to attend the property by this time to assist.</w:t>
      </w:r>
    </w:p>
    <w:p w14:paraId="2D8460BD"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64C2AD7C" w14:textId="661F90B6" w:rsid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Your conduct as set out above has led to a breach of GAR 156 (h).</w:t>
      </w:r>
    </w:p>
    <w:p w14:paraId="1F0DBF57" w14:textId="77777777" w:rsidR="00F37538" w:rsidRDefault="00F37538" w:rsidP="00F37538">
      <w:pPr>
        <w:spacing w:line="276" w:lineRule="auto"/>
        <w:ind w:left="2880"/>
        <w:jc w:val="both"/>
        <w:rPr>
          <w:rFonts w:ascii="Calibri" w:eastAsia="Calibri" w:hAnsi="Calibri" w:cs="Times New Roman"/>
          <w:bCs/>
          <w:sz w:val="24"/>
          <w:szCs w:val="24"/>
          <w:lang w:eastAsia="en-US"/>
        </w:rPr>
      </w:pPr>
    </w:p>
    <w:p w14:paraId="51D1EE6F" w14:textId="5198F614" w:rsidR="00F37538" w:rsidRPr="00F37538" w:rsidRDefault="00F37538" w:rsidP="00F37538">
      <w:pPr>
        <w:spacing w:line="276" w:lineRule="auto"/>
        <w:ind w:left="2880"/>
        <w:jc w:val="both"/>
        <w:rPr>
          <w:rFonts w:ascii="Calibri" w:eastAsia="Calibri" w:hAnsi="Calibri" w:cs="Times New Roman"/>
          <w:b/>
          <w:sz w:val="24"/>
          <w:szCs w:val="24"/>
          <w:lang w:eastAsia="en-US"/>
        </w:rPr>
      </w:pPr>
      <w:r w:rsidRPr="00F37538">
        <w:rPr>
          <w:rFonts w:ascii="Calibri" w:eastAsia="Calibri" w:hAnsi="Calibri" w:cs="Times New Roman"/>
          <w:b/>
          <w:sz w:val="24"/>
          <w:szCs w:val="24"/>
          <w:lang w:eastAsia="en-US"/>
        </w:rPr>
        <w:t>Brief of Evidence 3</w:t>
      </w:r>
    </w:p>
    <w:p w14:paraId="5401C9FF" w14:textId="77777777" w:rsidR="00F37538" w:rsidRPr="00F37538" w:rsidRDefault="00F37538" w:rsidP="00F37538">
      <w:pPr>
        <w:spacing w:line="276" w:lineRule="auto"/>
        <w:ind w:left="2880"/>
        <w:jc w:val="both"/>
        <w:rPr>
          <w:rFonts w:ascii="Calibri" w:eastAsia="Calibri" w:hAnsi="Calibri" w:cs="Times New Roman"/>
          <w:b/>
          <w:sz w:val="24"/>
          <w:szCs w:val="24"/>
          <w:lang w:eastAsia="en-US"/>
        </w:rPr>
      </w:pPr>
    </w:p>
    <w:p w14:paraId="4E9E3D94" w14:textId="1359FE01" w:rsidR="00F37538" w:rsidRPr="00F37538" w:rsidRDefault="00F37538" w:rsidP="00F37538">
      <w:pPr>
        <w:spacing w:line="276" w:lineRule="auto"/>
        <w:ind w:left="2880"/>
        <w:jc w:val="both"/>
        <w:rPr>
          <w:rFonts w:ascii="Calibri" w:eastAsia="Calibri" w:hAnsi="Calibri" w:cs="Times New Roman"/>
          <w:b/>
          <w:sz w:val="24"/>
          <w:szCs w:val="24"/>
          <w:lang w:eastAsia="en-US"/>
        </w:rPr>
      </w:pPr>
      <w:r w:rsidRPr="00F37538">
        <w:rPr>
          <w:rFonts w:ascii="Calibri" w:eastAsia="Calibri" w:hAnsi="Calibri" w:cs="Times New Roman"/>
          <w:b/>
          <w:sz w:val="24"/>
          <w:szCs w:val="24"/>
          <w:lang w:eastAsia="en-US"/>
        </w:rPr>
        <w:t>Charge 1: GAR 156(w)</w:t>
      </w:r>
    </w:p>
    <w:p w14:paraId="7BF4447F" w14:textId="77777777" w:rsidR="00F37538" w:rsidRDefault="00F37538" w:rsidP="00F37538">
      <w:pPr>
        <w:spacing w:line="276" w:lineRule="auto"/>
        <w:ind w:left="2880"/>
        <w:jc w:val="both"/>
        <w:rPr>
          <w:rFonts w:ascii="Calibri" w:eastAsia="Calibri" w:hAnsi="Calibri" w:cs="Times New Roman"/>
          <w:bCs/>
          <w:sz w:val="24"/>
          <w:szCs w:val="24"/>
          <w:lang w:eastAsia="en-US"/>
        </w:rPr>
      </w:pPr>
    </w:p>
    <w:p w14:paraId="3EA2F9C0" w14:textId="775341D0"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You are, and were at all relevant times, a trainer licensed by Greyhound Racing Victoria (GRV) (Member No. 243118) and a person bound by the Greyhound Australasia Rules and Local Racing Rules.</w:t>
      </w:r>
    </w:p>
    <w:p w14:paraId="0D54162A"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6DE313CF" w14:textId="09FA03A2"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You were, at all relevant times, the person in charge of greyhounds ‘</w:t>
      </w:r>
      <w:r w:rsidR="004A7730" w:rsidRPr="00F37538">
        <w:rPr>
          <w:rFonts w:ascii="Calibri" w:eastAsia="Calibri" w:hAnsi="Calibri" w:cs="Times New Roman"/>
          <w:bCs/>
          <w:sz w:val="24"/>
          <w:szCs w:val="24"/>
          <w:lang w:eastAsia="en-US"/>
        </w:rPr>
        <w:t>Unnamed</w:t>
      </w:r>
      <w:r w:rsidRPr="00F37538">
        <w:rPr>
          <w:rFonts w:ascii="Calibri" w:eastAsia="Calibri" w:hAnsi="Calibri" w:cs="Times New Roman"/>
          <w:bCs/>
          <w:sz w:val="24"/>
          <w:szCs w:val="24"/>
          <w:lang w:eastAsia="en-US"/>
        </w:rPr>
        <w:t xml:space="preserve">’ (VNVSC), </w:t>
      </w:r>
      <w:r w:rsidR="004A7730" w:rsidRPr="00F37538">
        <w:rPr>
          <w:rFonts w:ascii="Calibri" w:eastAsia="Calibri" w:hAnsi="Calibri" w:cs="Times New Roman"/>
          <w:bCs/>
          <w:sz w:val="24"/>
          <w:szCs w:val="24"/>
          <w:lang w:eastAsia="en-US"/>
        </w:rPr>
        <w:t xml:space="preserve">Candy Girl Rocks </w:t>
      </w:r>
      <w:r w:rsidRPr="00F37538">
        <w:rPr>
          <w:rFonts w:ascii="Calibri" w:eastAsia="Calibri" w:hAnsi="Calibri" w:cs="Times New Roman"/>
          <w:bCs/>
          <w:sz w:val="24"/>
          <w:szCs w:val="24"/>
          <w:lang w:eastAsia="en-US"/>
        </w:rPr>
        <w:t xml:space="preserve">(VMBYV), </w:t>
      </w:r>
      <w:r w:rsidR="004A7730" w:rsidRPr="00F37538">
        <w:rPr>
          <w:rFonts w:ascii="Calibri" w:eastAsia="Calibri" w:hAnsi="Calibri" w:cs="Times New Roman"/>
          <w:bCs/>
          <w:sz w:val="24"/>
          <w:szCs w:val="24"/>
          <w:lang w:eastAsia="en-US"/>
        </w:rPr>
        <w:t xml:space="preserve">Sweet Emotion </w:t>
      </w:r>
      <w:r w:rsidRPr="00F37538">
        <w:rPr>
          <w:rFonts w:ascii="Calibri" w:eastAsia="Calibri" w:hAnsi="Calibri" w:cs="Times New Roman"/>
          <w:bCs/>
          <w:sz w:val="24"/>
          <w:szCs w:val="24"/>
          <w:lang w:eastAsia="en-US"/>
        </w:rPr>
        <w:t xml:space="preserve">(VHNBL) and </w:t>
      </w:r>
      <w:r w:rsidR="004A7730" w:rsidRPr="00F37538">
        <w:rPr>
          <w:rFonts w:ascii="Calibri" w:eastAsia="Calibri" w:hAnsi="Calibri" w:cs="Times New Roman"/>
          <w:bCs/>
          <w:sz w:val="24"/>
          <w:szCs w:val="24"/>
          <w:lang w:eastAsia="en-US"/>
        </w:rPr>
        <w:t>Unnamed</w:t>
      </w:r>
      <w:r w:rsidRPr="00F37538">
        <w:rPr>
          <w:rFonts w:ascii="Calibri" w:eastAsia="Calibri" w:hAnsi="Calibri" w:cs="Times New Roman"/>
          <w:bCs/>
          <w:sz w:val="24"/>
          <w:szCs w:val="24"/>
          <w:lang w:eastAsia="en-US"/>
        </w:rPr>
        <w:t xml:space="preserve"> (VLBJS).</w:t>
      </w:r>
    </w:p>
    <w:p w14:paraId="3B7BE223"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1A9F2EF6" w14:textId="0B404A7F"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On 4 December 2025 you have taken the four greyhounds listed above to Cranbourne Lost Dog’s Home where you have surrendered ownership of them.</w:t>
      </w:r>
    </w:p>
    <w:p w14:paraId="67D94977"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15E4399E" w14:textId="2B8C9899"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 xml:space="preserve">Greyhound Racing Victoria’s rehoming guidelines and policy in relation to Municipal council pounds and shelters state: </w:t>
      </w:r>
    </w:p>
    <w:p w14:paraId="6F831EA3"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143B54EB" w14:textId="01380490" w:rsidR="00F37538" w:rsidRPr="00F37538" w:rsidRDefault="00F37538" w:rsidP="00F37538">
      <w:pPr>
        <w:spacing w:line="276" w:lineRule="auto"/>
        <w:ind w:left="2880"/>
        <w:jc w:val="both"/>
        <w:rPr>
          <w:rFonts w:ascii="Calibri" w:eastAsia="Calibri" w:hAnsi="Calibri" w:cs="Times New Roman"/>
          <w:bCs/>
          <w:i/>
          <w:iCs/>
          <w:sz w:val="24"/>
          <w:szCs w:val="24"/>
          <w:lang w:eastAsia="en-US"/>
        </w:rPr>
      </w:pPr>
      <w:r w:rsidRPr="00F37538">
        <w:rPr>
          <w:rFonts w:ascii="Calibri" w:eastAsia="Calibri" w:hAnsi="Calibri" w:cs="Times New Roman"/>
          <w:bCs/>
          <w:i/>
          <w:iCs/>
          <w:sz w:val="24"/>
          <w:szCs w:val="24"/>
          <w:lang w:eastAsia="en-US"/>
        </w:rPr>
        <w:t>“Unless authorised by GRV (in its absolute discretion), a registered person must not surrender a greyhound to a municipal council pound or a registered shelter that provides pound services for the local government area in which any connections to the greyhound reside.</w:t>
      </w:r>
    </w:p>
    <w:p w14:paraId="43357F08"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76573091" w14:textId="14C91504" w:rsidR="00F37538" w:rsidRPr="00F37538" w:rsidRDefault="00F37538" w:rsidP="00F37538">
      <w:pPr>
        <w:spacing w:line="276" w:lineRule="auto"/>
        <w:ind w:left="2880"/>
        <w:jc w:val="both"/>
        <w:rPr>
          <w:rFonts w:ascii="Calibri" w:eastAsia="Calibri" w:hAnsi="Calibri" w:cs="Times New Roman"/>
          <w:bCs/>
          <w:i/>
          <w:iCs/>
          <w:sz w:val="24"/>
          <w:szCs w:val="24"/>
          <w:lang w:eastAsia="en-US"/>
        </w:rPr>
      </w:pPr>
      <w:r w:rsidRPr="00F37538">
        <w:rPr>
          <w:rFonts w:ascii="Calibri" w:eastAsia="Calibri" w:hAnsi="Calibri" w:cs="Times New Roman"/>
          <w:bCs/>
          <w:i/>
          <w:iCs/>
          <w:sz w:val="24"/>
          <w:szCs w:val="24"/>
          <w:lang w:eastAsia="en-US"/>
        </w:rPr>
        <w:t xml:space="preserve">Any written request or questions about surrendering a greyhound to a municipal council or shelter should be submitted to GRV via </w:t>
      </w:r>
      <w:hyperlink r:id="rId16" w:history="1">
        <w:r w:rsidRPr="00F37538">
          <w:rPr>
            <w:rStyle w:val="Hyperlink"/>
            <w:rFonts w:ascii="Calibri" w:eastAsia="Calibri" w:hAnsi="Calibri" w:cs="Times New Roman"/>
            <w:bCs/>
            <w:i/>
            <w:iCs/>
            <w:sz w:val="24"/>
            <w:szCs w:val="24"/>
            <w:lang w:eastAsia="en-US"/>
          </w:rPr>
          <w:t>retirements@grv.org.au</w:t>
        </w:r>
      </w:hyperlink>
      <w:r w:rsidRPr="00F37538">
        <w:rPr>
          <w:rFonts w:ascii="Calibri" w:eastAsia="Calibri" w:hAnsi="Calibri" w:cs="Times New Roman"/>
          <w:bCs/>
          <w:i/>
          <w:iCs/>
          <w:sz w:val="24"/>
          <w:szCs w:val="24"/>
          <w:lang w:eastAsia="en-US"/>
        </w:rPr>
        <w:t>. Urgent requests can be made by phone on 03 8329 1100”.</w:t>
      </w:r>
    </w:p>
    <w:p w14:paraId="09EF22A4"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361099B6"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And further in relation to Inappropriate Home states:</w:t>
      </w:r>
    </w:p>
    <w:p w14:paraId="35E5B46F"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4847CD95" w14:textId="77EE2DA6" w:rsidR="00F37538" w:rsidRPr="00F37538" w:rsidRDefault="00F37538" w:rsidP="00F37538">
      <w:pPr>
        <w:spacing w:line="276" w:lineRule="auto"/>
        <w:ind w:left="2880"/>
        <w:jc w:val="both"/>
        <w:rPr>
          <w:rFonts w:ascii="Calibri" w:eastAsia="Calibri" w:hAnsi="Calibri" w:cs="Times New Roman"/>
          <w:bCs/>
          <w:i/>
          <w:iCs/>
          <w:sz w:val="24"/>
          <w:szCs w:val="24"/>
          <w:lang w:eastAsia="en-US"/>
        </w:rPr>
      </w:pPr>
      <w:r w:rsidRPr="00F37538">
        <w:rPr>
          <w:rFonts w:ascii="Calibri" w:eastAsia="Calibri" w:hAnsi="Calibri" w:cs="Times New Roman"/>
          <w:bCs/>
          <w:i/>
          <w:iCs/>
          <w:sz w:val="24"/>
          <w:szCs w:val="24"/>
          <w:lang w:eastAsia="en-US"/>
        </w:rPr>
        <w:t>“Unless authorised by GRV, a greyhound must not be rehomed to:</w:t>
      </w:r>
    </w:p>
    <w:p w14:paraId="5D4EF928" w14:textId="77777777" w:rsidR="00F37538" w:rsidRPr="00F37538" w:rsidRDefault="00F37538" w:rsidP="00F37538">
      <w:pPr>
        <w:pStyle w:val="ListParagraph"/>
        <w:numPr>
          <w:ilvl w:val="0"/>
          <w:numId w:val="41"/>
        </w:numPr>
        <w:spacing w:line="276" w:lineRule="auto"/>
        <w:ind w:left="3119" w:hanging="284"/>
        <w:jc w:val="both"/>
        <w:rPr>
          <w:rFonts w:ascii="Calibri" w:eastAsia="Calibri" w:hAnsi="Calibri" w:cs="Times New Roman"/>
          <w:bCs/>
          <w:i/>
          <w:iCs/>
          <w:sz w:val="24"/>
          <w:szCs w:val="24"/>
          <w:lang w:eastAsia="en-US"/>
        </w:rPr>
      </w:pPr>
      <w:r w:rsidRPr="00F37538">
        <w:rPr>
          <w:rFonts w:ascii="Calibri" w:eastAsia="Calibri" w:hAnsi="Calibri" w:cs="Times New Roman"/>
          <w:bCs/>
          <w:i/>
          <w:iCs/>
          <w:sz w:val="24"/>
          <w:szCs w:val="24"/>
          <w:lang w:eastAsia="en-US"/>
        </w:rPr>
        <w:t>A municipal council pound</w:t>
      </w:r>
    </w:p>
    <w:p w14:paraId="63E1FAF7" w14:textId="7C798778" w:rsidR="00F37538" w:rsidRPr="00F37538" w:rsidRDefault="00F37538" w:rsidP="00F37538">
      <w:pPr>
        <w:pStyle w:val="ListParagraph"/>
        <w:numPr>
          <w:ilvl w:val="0"/>
          <w:numId w:val="41"/>
        </w:numPr>
        <w:spacing w:line="276" w:lineRule="auto"/>
        <w:ind w:left="3119" w:hanging="284"/>
        <w:jc w:val="both"/>
        <w:rPr>
          <w:rFonts w:ascii="Calibri" w:eastAsia="Calibri" w:hAnsi="Calibri" w:cs="Times New Roman"/>
          <w:bCs/>
          <w:i/>
          <w:iCs/>
          <w:sz w:val="24"/>
          <w:szCs w:val="24"/>
          <w:lang w:eastAsia="en-US"/>
        </w:rPr>
      </w:pPr>
      <w:r w:rsidRPr="00F37538">
        <w:rPr>
          <w:rFonts w:ascii="Calibri" w:eastAsia="Calibri" w:hAnsi="Calibri" w:cs="Times New Roman"/>
          <w:bCs/>
          <w:i/>
          <w:iCs/>
          <w:sz w:val="24"/>
          <w:szCs w:val="24"/>
          <w:lang w:eastAsia="en-US"/>
        </w:rPr>
        <w:t>A registered shelter providing pound services in the municipality where connections to the greyhound reside”.</w:t>
      </w:r>
    </w:p>
    <w:p w14:paraId="6F65BA22"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2CA2937A" w14:textId="132BEF30"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 xml:space="preserve">Your residential address </w:t>
      </w:r>
      <w:proofErr w:type="gramStart"/>
      <w:r w:rsidRPr="00F37538">
        <w:rPr>
          <w:rFonts w:ascii="Calibri" w:eastAsia="Calibri" w:hAnsi="Calibri" w:cs="Times New Roman"/>
          <w:bCs/>
          <w:sz w:val="24"/>
          <w:szCs w:val="24"/>
          <w:lang w:eastAsia="en-US"/>
        </w:rPr>
        <w:t>is located in</w:t>
      </w:r>
      <w:proofErr w:type="gramEnd"/>
      <w:r w:rsidRPr="00F37538">
        <w:rPr>
          <w:rFonts w:ascii="Calibri" w:eastAsia="Calibri" w:hAnsi="Calibri" w:cs="Times New Roman"/>
          <w:bCs/>
          <w:sz w:val="24"/>
          <w:szCs w:val="24"/>
          <w:lang w:eastAsia="en-US"/>
        </w:rPr>
        <w:t xml:space="preserve"> the local government area of Casey Council.</w:t>
      </w:r>
    </w:p>
    <w:p w14:paraId="7400832A"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52B4C5E9" w14:textId="3241E88B" w:rsidR="00F37538" w:rsidRP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Casey Council utilise the Cranbourne Lost Dog’s Home as their pound facility.</w:t>
      </w:r>
    </w:p>
    <w:p w14:paraId="7C196BF5" w14:textId="77777777" w:rsidR="00F37538" w:rsidRPr="00F37538" w:rsidRDefault="00F37538" w:rsidP="00F37538">
      <w:pPr>
        <w:spacing w:line="276" w:lineRule="auto"/>
        <w:ind w:left="2880"/>
        <w:jc w:val="both"/>
        <w:rPr>
          <w:rFonts w:ascii="Calibri" w:eastAsia="Calibri" w:hAnsi="Calibri" w:cs="Times New Roman"/>
          <w:bCs/>
          <w:sz w:val="24"/>
          <w:szCs w:val="24"/>
          <w:lang w:eastAsia="en-US"/>
        </w:rPr>
      </w:pPr>
    </w:p>
    <w:p w14:paraId="1C969F98" w14:textId="2C425224" w:rsidR="00F37538" w:rsidRDefault="00F37538" w:rsidP="00F37538">
      <w:pPr>
        <w:spacing w:line="276" w:lineRule="auto"/>
        <w:ind w:left="2880"/>
        <w:jc w:val="both"/>
        <w:rPr>
          <w:rFonts w:ascii="Calibri" w:eastAsia="Calibri" w:hAnsi="Calibri" w:cs="Times New Roman"/>
          <w:bCs/>
          <w:sz w:val="24"/>
          <w:szCs w:val="24"/>
          <w:lang w:eastAsia="en-US"/>
        </w:rPr>
      </w:pPr>
      <w:r w:rsidRPr="00F37538">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F37538">
        <w:rPr>
          <w:rFonts w:ascii="Calibri" w:eastAsia="Calibri" w:hAnsi="Calibri" w:cs="Times New Roman"/>
          <w:bCs/>
          <w:sz w:val="24"/>
          <w:szCs w:val="24"/>
          <w:lang w:eastAsia="en-US"/>
        </w:rPr>
        <w:t>Therefore, by surrendering the greyhounds to the Cranbourne Lost Dog’s Home you have breached code of practice and a policy adopted by the controlling body.</w:t>
      </w:r>
    </w:p>
    <w:p w14:paraId="5DD41F38" w14:textId="77777777" w:rsidR="00416C06" w:rsidRDefault="00416C06" w:rsidP="00F37538">
      <w:pPr>
        <w:spacing w:line="276" w:lineRule="auto"/>
        <w:ind w:left="2880"/>
        <w:jc w:val="both"/>
        <w:rPr>
          <w:rFonts w:ascii="Calibri" w:eastAsia="Calibri" w:hAnsi="Calibri" w:cs="Times New Roman"/>
          <w:bCs/>
          <w:sz w:val="24"/>
          <w:szCs w:val="24"/>
          <w:lang w:eastAsia="en-US"/>
        </w:rPr>
      </w:pPr>
    </w:p>
    <w:p w14:paraId="1D2CFDE9" w14:textId="77777777" w:rsidR="004A7730" w:rsidRDefault="004A7730" w:rsidP="00F37538">
      <w:pPr>
        <w:spacing w:line="276" w:lineRule="auto"/>
        <w:ind w:left="2880"/>
        <w:jc w:val="both"/>
        <w:rPr>
          <w:rFonts w:ascii="Calibri" w:eastAsia="Calibri" w:hAnsi="Calibri" w:cs="Times New Roman"/>
          <w:b/>
          <w:sz w:val="24"/>
          <w:szCs w:val="24"/>
          <w:lang w:eastAsia="en-US"/>
        </w:rPr>
      </w:pPr>
    </w:p>
    <w:p w14:paraId="72AD96BC" w14:textId="77777777" w:rsidR="004A7730" w:rsidRDefault="004A7730" w:rsidP="00F37538">
      <w:pPr>
        <w:spacing w:line="276" w:lineRule="auto"/>
        <w:ind w:left="2880"/>
        <w:jc w:val="both"/>
        <w:rPr>
          <w:rFonts w:ascii="Calibri" w:eastAsia="Calibri" w:hAnsi="Calibri" w:cs="Times New Roman"/>
          <w:b/>
          <w:sz w:val="24"/>
          <w:szCs w:val="24"/>
          <w:lang w:eastAsia="en-US"/>
        </w:rPr>
      </w:pPr>
    </w:p>
    <w:p w14:paraId="056B0054" w14:textId="6215A025" w:rsidR="00416C06" w:rsidRPr="00416C06" w:rsidRDefault="00416C06" w:rsidP="00F37538">
      <w:pPr>
        <w:spacing w:line="276" w:lineRule="auto"/>
        <w:ind w:left="2880"/>
        <w:jc w:val="both"/>
        <w:rPr>
          <w:rFonts w:ascii="Calibri" w:eastAsia="Calibri" w:hAnsi="Calibri" w:cs="Times New Roman"/>
          <w:b/>
          <w:sz w:val="24"/>
          <w:szCs w:val="24"/>
          <w:lang w:eastAsia="en-US"/>
        </w:rPr>
      </w:pPr>
      <w:r w:rsidRPr="00416C06">
        <w:rPr>
          <w:rFonts w:ascii="Calibri" w:eastAsia="Calibri" w:hAnsi="Calibri" w:cs="Times New Roman"/>
          <w:b/>
          <w:sz w:val="24"/>
          <w:szCs w:val="24"/>
          <w:lang w:eastAsia="en-US"/>
        </w:rPr>
        <w:lastRenderedPageBreak/>
        <w:t>Charge 2: GAR 165(a)</w:t>
      </w:r>
    </w:p>
    <w:p w14:paraId="52BE335B" w14:textId="77777777" w:rsidR="00416C06" w:rsidRDefault="00416C06" w:rsidP="00F37538">
      <w:pPr>
        <w:spacing w:line="276" w:lineRule="auto"/>
        <w:ind w:left="2880"/>
        <w:jc w:val="both"/>
        <w:rPr>
          <w:rFonts w:ascii="Calibri" w:eastAsia="Calibri" w:hAnsi="Calibri" w:cs="Times New Roman"/>
          <w:bCs/>
          <w:sz w:val="24"/>
          <w:szCs w:val="24"/>
          <w:lang w:eastAsia="en-US"/>
        </w:rPr>
      </w:pPr>
    </w:p>
    <w:p w14:paraId="2028D9B3" w14:textId="4D131129"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were, at all relevant times, an owner registered with Greyhound Racing Victoria (GRV) (Member No. 243118) and a person bound by the Greyhounds Australasia Rules and Local Racing Rules.</w:t>
      </w:r>
    </w:p>
    <w:p w14:paraId="5A347AF9"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2A5E7F38" w14:textId="175EDD69"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On the 4 December 2025, you attended at the Cranbourne Lost Dog’s home and surrendered four greyhounds in your care to them.</w:t>
      </w:r>
    </w:p>
    <w:p w14:paraId="06435C3E"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61366248" w14:textId="73CDEF77"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During the interaction with staff at the Cranbourne Lost Dog’s Home you made the following statements.  </w:t>
      </w:r>
    </w:p>
    <w:p w14:paraId="7E6540FD"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0D7B2C24" w14:textId="4C8BE4AE"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falsely claimed that the owner of the dogs had gone overseas and that you were stuck caring for them.</w:t>
      </w:r>
    </w:p>
    <w:p w14:paraId="495908DD"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77B5F16E" w14:textId="69FF14DA"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You refused to provide identification and provided a false name of </w:t>
      </w:r>
      <w:r>
        <w:rPr>
          <w:rFonts w:ascii="Calibri" w:eastAsia="Calibri" w:hAnsi="Calibri" w:cs="Times New Roman"/>
          <w:bCs/>
          <w:sz w:val="24"/>
          <w:szCs w:val="24"/>
          <w:lang w:eastAsia="en-US"/>
        </w:rPr>
        <w:t>“</w:t>
      </w:r>
      <w:r w:rsidRPr="00416C06">
        <w:rPr>
          <w:rFonts w:ascii="Calibri" w:eastAsia="Calibri" w:hAnsi="Calibri" w:cs="Times New Roman"/>
          <w:bCs/>
          <w:sz w:val="24"/>
          <w:szCs w:val="24"/>
          <w:lang w:eastAsia="en-US"/>
        </w:rPr>
        <w:t>Tony</w:t>
      </w:r>
      <w:r>
        <w:rPr>
          <w:rFonts w:ascii="Calibri" w:eastAsia="Calibri" w:hAnsi="Calibri" w:cs="Times New Roman"/>
          <w:bCs/>
          <w:sz w:val="24"/>
          <w:szCs w:val="24"/>
          <w:lang w:eastAsia="en-US"/>
        </w:rPr>
        <w:t>”.</w:t>
      </w:r>
    </w:p>
    <w:p w14:paraId="19FBFF6D"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7382B2D0" w14:textId="57FC5FED"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threatened to let the dogs loose in the car park and leave</w:t>
      </w:r>
      <w:r>
        <w:rPr>
          <w:rFonts w:ascii="Calibri" w:eastAsia="Calibri" w:hAnsi="Calibri" w:cs="Times New Roman"/>
          <w:bCs/>
          <w:sz w:val="24"/>
          <w:szCs w:val="24"/>
          <w:lang w:eastAsia="en-US"/>
        </w:rPr>
        <w:t>.</w:t>
      </w:r>
    </w:p>
    <w:p w14:paraId="7812DAEF"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0665E8F5" w14:textId="44C52228"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You returned to the Shelter on </w:t>
      </w:r>
      <w:r>
        <w:rPr>
          <w:rFonts w:ascii="Calibri" w:eastAsia="Calibri" w:hAnsi="Calibri" w:cs="Times New Roman"/>
          <w:bCs/>
          <w:sz w:val="24"/>
          <w:szCs w:val="24"/>
          <w:lang w:eastAsia="en-US"/>
        </w:rPr>
        <w:t>9</w:t>
      </w:r>
      <w:r w:rsidRPr="00416C06">
        <w:rPr>
          <w:rFonts w:ascii="Calibri" w:eastAsia="Calibri" w:hAnsi="Calibri" w:cs="Times New Roman"/>
          <w:bCs/>
          <w:sz w:val="24"/>
          <w:szCs w:val="24"/>
          <w:lang w:eastAsia="en-US"/>
        </w:rPr>
        <w:t xml:space="preserve"> December 2025 and accused staff of making a false report to GRV</w:t>
      </w:r>
      <w:r>
        <w:rPr>
          <w:rFonts w:ascii="Calibri" w:eastAsia="Calibri" w:hAnsi="Calibri" w:cs="Times New Roman"/>
          <w:bCs/>
          <w:sz w:val="24"/>
          <w:szCs w:val="24"/>
          <w:lang w:eastAsia="en-US"/>
        </w:rPr>
        <w:t>.</w:t>
      </w:r>
    </w:p>
    <w:p w14:paraId="0EA6A24C"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29AD064B" w14:textId="253868ED"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8.</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blamed staff at the Shelter for being suspended by GRV and now without an income.</w:t>
      </w:r>
    </w:p>
    <w:p w14:paraId="6DD72610"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551EBE9A" w14:textId="1BAE6762" w:rsid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9.</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In the opinion of stewards, you have engaged in behaviour which is detrimental and prejudicial to the interest, welfare and image of greyhound racing.</w:t>
      </w:r>
    </w:p>
    <w:p w14:paraId="0601E7E5" w14:textId="77777777" w:rsidR="00416C06" w:rsidRDefault="00416C06" w:rsidP="00416C06">
      <w:pPr>
        <w:spacing w:line="276" w:lineRule="auto"/>
        <w:ind w:left="2880"/>
        <w:jc w:val="both"/>
        <w:rPr>
          <w:rFonts w:ascii="Calibri" w:eastAsia="Calibri" w:hAnsi="Calibri" w:cs="Times New Roman"/>
          <w:bCs/>
          <w:sz w:val="24"/>
          <w:szCs w:val="24"/>
          <w:lang w:eastAsia="en-US"/>
        </w:rPr>
      </w:pPr>
    </w:p>
    <w:p w14:paraId="6F8E5143" w14:textId="2F2E47DC" w:rsidR="00416C06" w:rsidRPr="00416C06" w:rsidRDefault="00416C06" w:rsidP="00416C06">
      <w:pPr>
        <w:spacing w:line="276" w:lineRule="auto"/>
        <w:ind w:left="2880"/>
        <w:jc w:val="both"/>
        <w:rPr>
          <w:rFonts w:ascii="Calibri" w:eastAsia="Calibri" w:hAnsi="Calibri" w:cs="Times New Roman"/>
          <w:b/>
          <w:sz w:val="24"/>
          <w:szCs w:val="24"/>
          <w:lang w:eastAsia="en-US"/>
        </w:rPr>
      </w:pPr>
      <w:r w:rsidRPr="00416C06">
        <w:rPr>
          <w:rFonts w:ascii="Calibri" w:eastAsia="Calibri" w:hAnsi="Calibri" w:cs="Times New Roman"/>
          <w:b/>
          <w:sz w:val="24"/>
          <w:szCs w:val="24"/>
          <w:lang w:eastAsia="en-US"/>
        </w:rPr>
        <w:t>Charge 3: GAR 156(f)(ii)</w:t>
      </w:r>
    </w:p>
    <w:p w14:paraId="744B50E4" w14:textId="77777777" w:rsidR="00416C06" w:rsidRDefault="00416C06" w:rsidP="00416C06">
      <w:pPr>
        <w:spacing w:line="276" w:lineRule="auto"/>
        <w:ind w:left="2880"/>
        <w:jc w:val="both"/>
        <w:rPr>
          <w:rFonts w:ascii="Calibri" w:eastAsia="Calibri" w:hAnsi="Calibri" w:cs="Times New Roman"/>
          <w:bCs/>
          <w:sz w:val="24"/>
          <w:szCs w:val="24"/>
          <w:lang w:eastAsia="en-US"/>
        </w:rPr>
      </w:pPr>
    </w:p>
    <w:p w14:paraId="57A6B7C1" w14:textId="5D1F8F64"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were, at all relevant times, an owner registered with Greyhound Racing Victoria (GRV) (Member No. 243118) and a person bound by the Greyhounds Australasia Rules and Local Racing Rules.</w:t>
      </w:r>
    </w:p>
    <w:p w14:paraId="1E06D205" w14:textId="109294DA"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On the 4 December 2025, you attended at the Cranbourne Lost Dog’s home and surrendered four greyhounds in your care to them.</w:t>
      </w:r>
    </w:p>
    <w:p w14:paraId="06B3CEAE"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3B0C99EA" w14:textId="5CB674BE"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During the interaction with staff at the Cranbourne Lost Dog’s Home you made the following statements.  </w:t>
      </w:r>
    </w:p>
    <w:p w14:paraId="6D798264"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5319A17B" w14:textId="77777777" w:rsidR="00416C06" w:rsidRDefault="00416C06" w:rsidP="00416C06">
      <w:pPr>
        <w:pStyle w:val="ListParagraph"/>
        <w:numPr>
          <w:ilvl w:val="0"/>
          <w:numId w:val="42"/>
        </w:numPr>
        <w:spacing w:line="276" w:lineRule="auto"/>
        <w:ind w:left="3119" w:hanging="284"/>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You falsely claimed that the owner of the dogs had gone overseas and that you were stuck caring for them.</w:t>
      </w:r>
    </w:p>
    <w:p w14:paraId="47422B18" w14:textId="77777777" w:rsidR="00416C06" w:rsidRDefault="00416C06" w:rsidP="00416C06">
      <w:pPr>
        <w:pStyle w:val="ListParagraph"/>
        <w:numPr>
          <w:ilvl w:val="0"/>
          <w:numId w:val="42"/>
        </w:numPr>
        <w:spacing w:line="276" w:lineRule="auto"/>
        <w:ind w:left="3119" w:hanging="284"/>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 xml:space="preserve">Stated a false name of </w:t>
      </w:r>
      <w:r>
        <w:rPr>
          <w:rFonts w:ascii="Calibri" w:eastAsia="Calibri" w:hAnsi="Calibri" w:cs="Times New Roman"/>
          <w:bCs/>
          <w:sz w:val="24"/>
          <w:szCs w:val="24"/>
          <w:lang w:eastAsia="en-US"/>
        </w:rPr>
        <w:t>“</w:t>
      </w:r>
      <w:r w:rsidRPr="00416C06">
        <w:rPr>
          <w:rFonts w:ascii="Calibri" w:eastAsia="Calibri" w:hAnsi="Calibri" w:cs="Times New Roman"/>
          <w:bCs/>
          <w:sz w:val="24"/>
          <w:szCs w:val="24"/>
          <w:lang w:eastAsia="en-US"/>
        </w:rPr>
        <w:t>Tony</w:t>
      </w:r>
      <w:r>
        <w:rPr>
          <w:rFonts w:ascii="Calibri" w:eastAsia="Calibri" w:hAnsi="Calibri" w:cs="Times New Roman"/>
          <w:bCs/>
          <w:sz w:val="24"/>
          <w:szCs w:val="24"/>
          <w:lang w:eastAsia="en-US"/>
        </w:rPr>
        <w:t>”</w:t>
      </w:r>
      <w:r w:rsidRPr="00416C06">
        <w:rPr>
          <w:rFonts w:ascii="Calibri" w:eastAsia="Calibri" w:hAnsi="Calibri" w:cs="Times New Roman"/>
          <w:bCs/>
          <w:sz w:val="24"/>
          <w:szCs w:val="24"/>
          <w:lang w:eastAsia="en-US"/>
        </w:rPr>
        <w:t xml:space="preserve"> and you refused to provide identification</w:t>
      </w:r>
      <w:r>
        <w:rPr>
          <w:rFonts w:ascii="Calibri" w:eastAsia="Calibri" w:hAnsi="Calibri" w:cs="Times New Roman"/>
          <w:bCs/>
          <w:sz w:val="24"/>
          <w:szCs w:val="24"/>
          <w:lang w:eastAsia="en-US"/>
        </w:rPr>
        <w:t>.</w:t>
      </w:r>
      <w:r w:rsidRPr="00416C06">
        <w:rPr>
          <w:rFonts w:ascii="Calibri" w:eastAsia="Calibri" w:hAnsi="Calibri" w:cs="Times New Roman"/>
          <w:bCs/>
          <w:sz w:val="24"/>
          <w:szCs w:val="24"/>
          <w:lang w:eastAsia="en-US"/>
        </w:rPr>
        <w:t xml:space="preserve"> </w:t>
      </w:r>
    </w:p>
    <w:p w14:paraId="616BE9BB" w14:textId="507C0B43" w:rsidR="00416C06" w:rsidRPr="00416C06" w:rsidRDefault="00416C06" w:rsidP="00416C06">
      <w:pPr>
        <w:pStyle w:val="ListParagraph"/>
        <w:numPr>
          <w:ilvl w:val="0"/>
          <w:numId w:val="42"/>
        </w:numPr>
        <w:spacing w:line="276" w:lineRule="auto"/>
        <w:ind w:left="3119" w:hanging="284"/>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You would let the dogs loose in the car park and leave if the staff did not accept them</w:t>
      </w:r>
      <w:r>
        <w:rPr>
          <w:rFonts w:ascii="Calibri" w:eastAsia="Calibri" w:hAnsi="Calibri" w:cs="Times New Roman"/>
          <w:bCs/>
          <w:sz w:val="24"/>
          <w:szCs w:val="24"/>
          <w:lang w:eastAsia="en-US"/>
        </w:rPr>
        <w:t>.</w:t>
      </w:r>
    </w:p>
    <w:p w14:paraId="03F29868"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0CCD8FB9" w14:textId="79C14652"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You returned to the Shelter on </w:t>
      </w:r>
      <w:r>
        <w:rPr>
          <w:rFonts w:ascii="Calibri" w:eastAsia="Calibri" w:hAnsi="Calibri" w:cs="Times New Roman"/>
          <w:bCs/>
          <w:sz w:val="24"/>
          <w:szCs w:val="24"/>
          <w:lang w:eastAsia="en-US"/>
        </w:rPr>
        <w:t>9</w:t>
      </w:r>
      <w:r w:rsidRPr="00416C06">
        <w:rPr>
          <w:rFonts w:ascii="Calibri" w:eastAsia="Calibri" w:hAnsi="Calibri" w:cs="Times New Roman"/>
          <w:bCs/>
          <w:sz w:val="24"/>
          <w:szCs w:val="24"/>
          <w:lang w:eastAsia="en-US"/>
        </w:rPr>
        <w:t xml:space="preserve"> December 2025 and accused staff of making a false report to GRV</w:t>
      </w:r>
      <w:r>
        <w:rPr>
          <w:rFonts w:ascii="Calibri" w:eastAsia="Calibri" w:hAnsi="Calibri" w:cs="Times New Roman"/>
          <w:bCs/>
          <w:sz w:val="24"/>
          <w:szCs w:val="24"/>
          <w:lang w:eastAsia="en-US"/>
        </w:rPr>
        <w:t>.</w:t>
      </w:r>
    </w:p>
    <w:p w14:paraId="450F59B0"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78F09897" w14:textId="392D4B6F" w:rsidR="00416C06" w:rsidRP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You blamed staff at the Shelter for being suspended by GRV and now without an income.</w:t>
      </w:r>
    </w:p>
    <w:p w14:paraId="411AC906" w14:textId="77777777" w:rsidR="00416C06" w:rsidRPr="00416C06" w:rsidRDefault="00416C06" w:rsidP="00416C06">
      <w:pPr>
        <w:spacing w:line="276" w:lineRule="auto"/>
        <w:ind w:left="2880"/>
        <w:jc w:val="both"/>
        <w:rPr>
          <w:rFonts w:ascii="Calibri" w:eastAsia="Calibri" w:hAnsi="Calibri" w:cs="Times New Roman"/>
          <w:bCs/>
          <w:sz w:val="24"/>
          <w:szCs w:val="24"/>
          <w:lang w:eastAsia="en-US"/>
        </w:rPr>
      </w:pPr>
    </w:p>
    <w:p w14:paraId="1434BA1F" w14:textId="1C994908" w:rsidR="00416C06" w:rsidRDefault="00416C06" w:rsidP="00416C06">
      <w:pPr>
        <w:spacing w:line="276" w:lineRule="auto"/>
        <w:ind w:left="2880"/>
        <w:jc w:val="both"/>
        <w:rPr>
          <w:rFonts w:ascii="Calibri" w:eastAsia="Calibri" w:hAnsi="Calibri" w:cs="Times New Roman"/>
          <w:bCs/>
          <w:sz w:val="24"/>
          <w:szCs w:val="24"/>
          <w:lang w:eastAsia="en-US"/>
        </w:rPr>
      </w:pPr>
      <w:r w:rsidRPr="00416C06">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416C06">
        <w:rPr>
          <w:rFonts w:ascii="Calibri" w:eastAsia="Calibri" w:hAnsi="Calibri" w:cs="Times New Roman"/>
          <w:bCs/>
          <w:sz w:val="24"/>
          <w:szCs w:val="24"/>
          <w:lang w:eastAsia="en-US"/>
        </w:rPr>
        <w:t xml:space="preserve">In the opinion of stewards, you did this in relation to greyhound </w:t>
      </w:r>
      <w:proofErr w:type="gramStart"/>
      <w:r w:rsidRPr="00416C06">
        <w:rPr>
          <w:rFonts w:ascii="Calibri" w:eastAsia="Calibri" w:hAnsi="Calibri" w:cs="Times New Roman"/>
          <w:bCs/>
          <w:sz w:val="24"/>
          <w:szCs w:val="24"/>
          <w:lang w:eastAsia="en-US"/>
        </w:rPr>
        <w:t>racing</w:t>
      </w:r>
      <w:proofErr w:type="gramEnd"/>
      <w:r w:rsidRPr="00416C06">
        <w:rPr>
          <w:rFonts w:ascii="Calibri" w:eastAsia="Calibri" w:hAnsi="Calibri" w:cs="Times New Roman"/>
          <w:bCs/>
          <w:sz w:val="24"/>
          <w:szCs w:val="24"/>
          <w:lang w:eastAsia="en-US"/>
        </w:rPr>
        <w:t xml:space="preserve"> and your actions constitutes misconduct, is negligent or improper.</w:t>
      </w:r>
    </w:p>
    <w:p w14:paraId="1C38DD17" w14:textId="77777777" w:rsidR="00512409" w:rsidRDefault="00512409" w:rsidP="00512409">
      <w:pPr>
        <w:spacing w:line="276" w:lineRule="auto"/>
        <w:ind w:left="2880"/>
        <w:jc w:val="both"/>
        <w:rPr>
          <w:rFonts w:ascii="Calibri" w:eastAsia="Calibri" w:hAnsi="Calibri" w:cs="Times New Roman"/>
          <w:bCs/>
          <w:sz w:val="24"/>
          <w:szCs w:val="24"/>
          <w:lang w:eastAsia="en-US"/>
        </w:rPr>
      </w:pPr>
    </w:p>
    <w:p w14:paraId="3B39049F" w14:textId="6123CFDD" w:rsidR="004A7730"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0205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4A7730" w:rsidRPr="004A7730">
        <w:rPr>
          <w:rFonts w:ascii="Calibri" w:eastAsia="Calibri" w:hAnsi="Calibri" w:cs="Times New Roman"/>
          <w:b/>
          <w:bCs/>
          <w:sz w:val="24"/>
          <w:szCs w:val="24"/>
          <w:lang w:eastAsia="en-US"/>
        </w:rPr>
        <w:t>Brief of Evidence 1</w:t>
      </w:r>
    </w:p>
    <w:p w14:paraId="7B6173AF" w14:textId="77777777" w:rsidR="004A7730" w:rsidRDefault="004A7730" w:rsidP="007868CF">
      <w:pPr>
        <w:spacing w:line="259" w:lineRule="auto"/>
        <w:jc w:val="both"/>
        <w:rPr>
          <w:rFonts w:ascii="Calibri" w:eastAsia="Calibri" w:hAnsi="Calibri" w:cs="Times New Roman"/>
          <w:sz w:val="24"/>
          <w:szCs w:val="24"/>
          <w:lang w:eastAsia="en-US"/>
        </w:rPr>
      </w:pPr>
    </w:p>
    <w:p w14:paraId="2792F8AF" w14:textId="3BB23496" w:rsidR="004A7730" w:rsidRDefault="004A7730" w:rsidP="004A7730">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Guilty</w:t>
      </w:r>
    </w:p>
    <w:p w14:paraId="5C8FA1DD"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528C0836" w14:textId="77777777" w:rsidR="004A7730" w:rsidRPr="004A7730" w:rsidRDefault="004A7730" w:rsidP="004A7730">
      <w:pPr>
        <w:spacing w:line="259" w:lineRule="auto"/>
        <w:ind w:left="2160" w:firstLine="720"/>
        <w:jc w:val="both"/>
        <w:rPr>
          <w:rFonts w:ascii="Calibri" w:eastAsia="Calibri" w:hAnsi="Calibri" w:cs="Times New Roman"/>
          <w:b/>
          <w:bCs/>
          <w:sz w:val="24"/>
          <w:szCs w:val="24"/>
          <w:lang w:eastAsia="en-US"/>
        </w:rPr>
      </w:pPr>
      <w:r w:rsidRPr="004A7730">
        <w:rPr>
          <w:rFonts w:ascii="Calibri" w:eastAsia="Calibri" w:hAnsi="Calibri" w:cs="Times New Roman"/>
          <w:b/>
          <w:bCs/>
          <w:sz w:val="24"/>
          <w:szCs w:val="24"/>
          <w:lang w:eastAsia="en-US"/>
        </w:rPr>
        <w:t>Brief of Evidence 2</w:t>
      </w:r>
    </w:p>
    <w:p w14:paraId="769BB8BB"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638F2650" w14:textId="387C4B36" w:rsidR="004A7730" w:rsidRDefault="004A7730" w:rsidP="004A7730">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Guilty to Charge 1</w:t>
      </w:r>
    </w:p>
    <w:p w14:paraId="1C4E0E85"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1A8A8CE9" w14:textId="15D78F73" w:rsidR="004A7730" w:rsidRDefault="004A7730" w:rsidP="004A7730">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Not Guilty to Charges 2 and 3</w:t>
      </w:r>
    </w:p>
    <w:p w14:paraId="7A9000D7"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0D538860" w14:textId="6927B254" w:rsidR="004A7730" w:rsidRPr="004A7730" w:rsidRDefault="004A7730" w:rsidP="004A7730">
      <w:pPr>
        <w:spacing w:line="259" w:lineRule="auto"/>
        <w:ind w:left="2160" w:firstLine="720"/>
        <w:jc w:val="both"/>
        <w:rPr>
          <w:rFonts w:ascii="Calibri" w:eastAsia="Calibri" w:hAnsi="Calibri" w:cs="Times New Roman"/>
          <w:b/>
          <w:bCs/>
          <w:sz w:val="24"/>
          <w:szCs w:val="24"/>
          <w:lang w:eastAsia="en-US"/>
        </w:rPr>
      </w:pPr>
      <w:r w:rsidRPr="004A7730">
        <w:rPr>
          <w:rFonts w:ascii="Calibri" w:eastAsia="Calibri" w:hAnsi="Calibri" w:cs="Times New Roman"/>
          <w:b/>
          <w:bCs/>
          <w:sz w:val="24"/>
          <w:szCs w:val="24"/>
          <w:lang w:eastAsia="en-US"/>
        </w:rPr>
        <w:t xml:space="preserve">Brief of Evidence </w:t>
      </w:r>
      <w:r>
        <w:rPr>
          <w:rFonts w:ascii="Calibri" w:eastAsia="Calibri" w:hAnsi="Calibri" w:cs="Times New Roman"/>
          <w:b/>
          <w:bCs/>
          <w:sz w:val="24"/>
          <w:szCs w:val="24"/>
          <w:lang w:eastAsia="en-US"/>
        </w:rPr>
        <w:t>3</w:t>
      </w:r>
    </w:p>
    <w:p w14:paraId="58A373EF"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11A38659"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Guilty to Charge 1</w:t>
      </w:r>
    </w:p>
    <w:p w14:paraId="4965B4BC" w14:textId="77777777" w:rsidR="004A7730" w:rsidRDefault="004A7730" w:rsidP="004A7730">
      <w:pPr>
        <w:spacing w:line="259" w:lineRule="auto"/>
        <w:ind w:left="2160" w:firstLine="720"/>
        <w:jc w:val="both"/>
        <w:rPr>
          <w:rFonts w:ascii="Calibri" w:eastAsia="Calibri" w:hAnsi="Calibri" w:cs="Times New Roman"/>
          <w:sz w:val="24"/>
          <w:szCs w:val="24"/>
          <w:lang w:eastAsia="en-US"/>
        </w:rPr>
      </w:pPr>
    </w:p>
    <w:p w14:paraId="661E6296" w14:textId="68D46C7A" w:rsidR="007868CF" w:rsidRPr="007868CF" w:rsidRDefault="004A7730" w:rsidP="004A7730">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Not Guilty to Charges 2 and 3</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0F572B1" w14:textId="6BB5220F"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2D17F6">
        <w:rPr>
          <w:rFonts w:ascii="Calibri" w:eastAsia="Calibri" w:hAnsi="Calibri" w:cs="Times New Roman"/>
          <w:bCs/>
          <w:sz w:val="24"/>
          <w:szCs w:val="24"/>
          <w:lang w:eastAsia="en-US"/>
        </w:rPr>
        <w:t xml:space="preserve">Luckie Karabitsakos is a greyhound owner and trainer. He has been charged with various offences in three separate </w:t>
      </w:r>
      <w:r>
        <w:rPr>
          <w:rFonts w:ascii="Calibri" w:eastAsia="Calibri" w:hAnsi="Calibri" w:cs="Times New Roman"/>
          <w:bCs/>
          <w:sz w:val="24"/>
          <w:szCs w:val="24"/>
          <w:lang w:eastAsia="en-US"/>
        </w:rPr>
        <w:t>Briefs of Evidence (“BOE”),</w:t>
      </w:r>
      <w:r w:rsidRPr="002D17F6">
        <w:rPr>
          <w:rFonts w:ascii="Calibri" w:eastAsia="Calibri" w:hAnsi="Calibri" w:cs="Times New Roman"/>
          <w:bCs/>
          <w:sz w:val="24"/>
          <w:szCs w:val="24"/>
          <w:lang w:eastAsia="en-US"/>
        </w:rPr>
        <w:t xml:space="preserve"> each of which have been dealt with </w:t>
      </w:r>
      <w:r>
        <w:rPr>
          <w:rFonts w:ascii="Calibri" w:eastAsia="Calibri" w:hAnsi="Calibri" w:cs="Times New Roman"/>
          <w:bCs/>
          <w:sz w:val="24"/>
          <w:szCs w:val="24"/>
          <w:lang w:eastAsia="en-US"/>
        </w:rPr>
        <w:t xml:space="preserve">by </w:t>
      </w:r>
      <w:r w:rsidRPr="002D17F6">
        <w:rPr>
          <w:rFonts w:ascii="Calibri" w:eastAsia="Calibri" w:hAnsi="Calibri" w:cs="Times New Roman"/>
          <w:bCs/>
          <w:sz w:val="24"/>
          <w:szCs w:val="24"/>
          <w:lang w:eastAsia="en-US"/>
        </w:rPr>
        <w:t>us in this hearing.</w:t>
      </w:r>
    </w:p>
    <w:p w14:paraId="7341871A" w14:textId="77777777" w:rsidR="002D17F6" w:rsidRDefault="002D17F6" w:rsidP="002D17F6">
      <w:pPr>
        <w:pStyle w:val="ListParagraph"/>
        <w:spacing w:line="259" w:lineRule="auto"/>
        <w:ind w:left="426"/>
        <w:jc w:val="both"/>
        <w:rPr>
          <w:rFonts w:ascii="Calibri" w:eastAsia="Calibri" w:hAnsi="Calibri" w:cs="Times New Roman"/>
          <w:bCs/>
          <w:sz w:val="24"/>
          <w:szCs w:val="24"/>
          <w:lang w:eastAsia="en-US"/>
        </w:rPr>
      </w:pPr>
    </w:p>
    <w:p w14:paraId="300AC652" w14:textId="77777777"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D17F6">
        <w:rPr>
          <w:rFonts w:ascii="Calibri" w:eastAsia="Calibri" w:hAnsi="Calibri" w:cs="Times New Roman"/>
          <w:bCs/>
          <w:sz w:val="24"/>
          <w:szCs w:val="24"/>
          <w:lang w:eastAsia="en-US"/>
        </w:rPr>
        <w:t xml:space="preserve">On the first </w:t>
      </w:r>
      <w:r>
        <w:rPr>
          <w:rFonts w:ascii="Calibri" w:eastAsia="Calibri" w:hAnsi="Calibri" w:cs="Times New Roman"/>
          <w:bCs/>
          <w:sz w:val="24"/>
          <w:szCs w:val="24"/>
          <w:lang w:eastAsia="en-US"/>
        </w:rPr>
        <w:t>BOE,</w:t>
      </w:r>
      <w:r w:rsidRPr="002D17F6">
        <w:rPr>
          <w:rFonts w:ascii="Calibri" w:eastAsia="Calibri" w:hAnsi="Calibri" w:cs="Times New Roman"/>
          <w:bCs/>
          <w:sz w:val="24"/>
          <w:szCs w:val="24"/>
          <w:lang w:eastAsia="en-US"/>
        </w:rPr>
        <w:t xml:space="preserve"> he is charged with having been the person in charge of a greyhound named </w:t>
      </w:r>
      <w:r>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Mia Blonde</w:t>
      </w:r>
      <w:r>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 xml:space="preserve"> which was presented </w:t>
      </w:r>
      <w:r>
        <w:rPr>
          <w:rFonts w:ascii="Calibri" w:eastAsia="Calibri" w:hAnsi="Calibri" w:cs="Times New Roman"/>
          <w:bCs/>
          <w:sz w:val="24"/>
          <w:szCs w:val="24"/>
          <w:lang w:eastAsia="en-US"/>
        </w:rPr>
        <w:t>for and competed in</w:t>
      </w:r>
      <w:r w:rsidRPr="002D17F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R</w:t>
      </w:r>
      <w:r w:rsidRPr="002D17F6">
        <w:rPr>
          <w:rFonts w:ascii="Calibri" w:eastAsia="Calibri" w:hAnsi="Calibri" w:cs="Times New Roman"/>
          <w:bCs/>
          <w:sz w:val="24"/>
          <w:szCs w:val="24"/>
          <w:lang w:eastAsia="en-US"/>
        </w:rPr>
        <w:t xml:space="preserve">ace </w:t>
      </w:r>
      <w:r>
        <w:rPr>
          <w:rFonts w:ascii="Calibri" w:eastAsia="Calibri" w:hAnsi="Calibri" w:cs="Times New Roman"/>
          <w:bCs/>
          <w:sz w:val="24"/>
          <w:szCs w:val="24"/>
          <w:lang w:eastAsia="en-US"/>
        </w:rPr>
        <w:t xml:space="preserve">1 </w:t>
      </w:r>
      <w:r w:rsidRPr="002D17F6">
        <w:rPr>
          <w:rFonts w:ascii="Calibri" w:eastAsia="Calibri" w:hAnsi="Calibri" w:cs="Times New Roman"/>
          <w:bCs/>
          <w:sz w:val="24"/>
          <w:szCs w:val="24"/>
          <w:lang w:eastAsia="en-US"/>
        </w:rPr>
        <w:t>on 13 September 2025 with methamphetamines, a permanently banned substance, in its system.</w:t>
      </w:r>
    </w:p>
    <w:p w14:paraId="2866F2E9" w14:textId="77777777" w:rsidR="002D17F6" w:rsidRPr="002D17F6" w:rsidRDefault="002D17F6" w:rsidP="002D17F6">
      <w:pPr>
        <w:pStyle w:val="ListParagraph"/>
        <w:rPr>
          <w:rFonts w:ascii="Calibri" w:eastAsia="Calibri" w:hAnsi="Calibri" w:cs="Times New Roman"/>
          <w:bCs/>
          <w:sz w:val="24"/>
          <w:szCs w:val="24"/>
          <w:lang w:eastAsia="en-US"/>
        </w:rPr>
      </w:pPr>
    </w:p>
    <w:p w14:paraId="479C76AF" w14:textId="77777777"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Karabitsakos</w:t>
      </w:r>
      <w:proofErr w:type="spellEnd"/>
      <w:r w:rsidRPr="002D17F6">
        <w:rPr>
          <w:rFonts w:ascii="Calibri" w:eastAsia="Calibri" w:hAnsi="Calibri" w:cs="Times New Roman"/>
          <w:bCs/>
          <w:sz w:val="24"/>
          <w:szCs w:val="24"/>
          <w:lang w:eastAsia="en-US"/>
        </w:rPr>
        <w:t xml:space="preserve"> has pleaded guilty to that charge.</w:t>
      </w:r>
    </w:p>
    <w:p w14:paraId="5881FA41" w14:textId="77777777" w:rsidR="002D17F6" w:rsidRPr="002D17F6" w:rsidRDefault="002D17F6" w:rsidP="002D17F6">
      <w:pPr>
        <w:pStyle w:val="ListParagraph"/>
        <w:rPr>
          <w:rFonts w:ascii="Calibri" w:eastAsia="Calibri" w:hAnsi="Calibri" w:cs="Times New Roman"/>
          <w:bCs/>
          <w:sz w:val="24"/>
          <w:szCs w:val="24"/>
          <w:lang w:eastAsia="en-US"/>
        </w:rPr>
      </w:pPr>
    </w:p>
    <w:p w14:paraId="662BC389" w14:textId="1F976984"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D17F6">
        <w:rPr>
          <w:rFonts w:ascii="Calibri" w:eastAsia="Calibri" w:hAnsi="Calibri" w:cs="Times New Roman"/>
          <w:bCs/>
          <w:sz w:val="24"/>
          <w:szCs w:val="24"/>
          <w:lang w:eastAsia="en-US"/>
        </w:rPr>
        <w:t xml:space="preserve">On the second </w:t>
      </w:r>
      <w:r>
        <w:rPr>
          <w:rFonts w:ascii="Calibri" w:eastAsia="Calibri" w:hAnsi="Calibri" w:cs="Times New Roman"/>
          <w:bCs/>
          <w:sz w:val="24"/>
          <w:szCs w:val="24"/>
          <w:lang w:eastAsia="en-US"/>
        </w:rPr>
        <w:t>BOE</w:t>
      </w:r>
      <w:r w:rsidRPr="002D17F6">
        <w:rPr>
          <w:rFonts w:ascii="Calibri" w:eastAsia="Calibri" w:hAnsi="Calibri" w:cs="Times New Roman"/>
          <w:bCs/>
          <w:sz w:val="24"/>
          <w:szCs w:val="24"/>
          <w:lang w:eastAsia="en-US"/>
        </w:rPr>
        <w:t xml:space="preserve">, he has been charged with being the trainer of a greyhound named </w:t>
      </w:r>
      <w:r>
        <w:rPr>
          <w:rFonts w:ascii="Calibri" w:eastAsia="Calibri" w:hAnsi="Calibri" w:cs="Times New Roman"/>
          <w:bCs/>
          <w:sz w:val="24"/>
          <w:szCs w:val="24"/>
          <w:lang w:eastAsia="en-US"/>
        </w:rPr>
        <w:t>“</w:t>
      </w:r>
      <w:proofErr w:type="spellStart"/>
      <w:r w:rsidRPr="002D17F6">
        <w:rPr>
          <w:rFonts w:ascii="Calibri" w:eastAsia="Calibri" w:hAnsi="Calibri" w:cs="Times New Roman"/>
          <w:bCs/>
          <w:sz w:val="24"/>
          <w:szCs w:val="24"/>
          <w:lang w:eastAsia="en-US"/>
        </w:rPr>
        <w:t>Parabole</w:t>
      </w:r>
      <w:proofErr w:type="spellEnd"/>
      <w:r w:rsidRPr="002D17F6">
        <w:rPr>
          <w:rFonts w:ascii="Calibri" w:eastAsia="Calibri" w:hAnsi="Calibri" w:cs="Times New Roman"/>
          <w:bCs/>
          <w:sz w:val="24"/>
          <w:szCs w:val="24"/>
          <w:lang w:eastAsia="en-US"/>
        </w:rPr>
        <w:t xml:space="preserve"> Rico</w:t>
      </w:r>
      <w:r>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 which was found in an out of competition sample taken on 20 October 2025</w:t>
      </w:r>
      <w:r w:rsidR="00B608C2">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 xml:space="preserve"> to have a permanently banned substance</w:t>
      </w:r>
      <w:r>
        <w:rPr>
          <w:rFonts w:ascii="Calibri" w:eastAsia="Calibri" w:hAnsi="Calibri" w:cs="Times New Roman"/>
          <w:bCs/>
          <w:sz w:val="24"/>
          <w:szCs w:val="24"/>
          <w:lang w:eastAsia="en-US"/>
        </w:rPr>
        <w:t xml:space="preserve"> – </w:t>
      </w:r>
      <w:r w:rsidRPr="002D17F6">
        <w:rPr>
          <w:rFonts w:ascii="Calibri" w:eastAsia="Calibri" w:hAnsi="Calibri" w:cs="Times New Roman"/>
          <w:bCs/>
          <w:sz w:val="24"/>
          <w:szCs w:val="24"/>
          <w:lang w:eastAsia="en-US"/>
        </w:rPr>
        <w:t>again methamphetamines</w:t>
      </w:r>
      <w:r>
        <w:rPr>
          <w:rFonts w:ascii="Calibri" w:eastAsia="Calibri" w:hAnsi="Calibri" w:cs="Times New Roman"/>
          <w:bCs/>
          <w:sz w:val="24"/>
          <w:szCs w:val="24"/>
          <w:lang w:eastAsia="en-US"/>
        </w:rPr>
        <w:t xml:space="preserve"> – </w:t>
      </w:r>
      <w:r w:rsidRPr="002D17F6">
        <w:rPr>
          <w:rFonts w:ascii="Calibri" w:eastAsia="Calibri" w:hAnsi="Calibri" w:cs="Times New Roman"/>
          <w:bCs/>
          <w:sz w:val="24"/>
          <w:szCs w:val="24"/>
          <w:lang w:eastAsia="en-US"/>
        </w:rPr>
        <w:t>in its system. He has pleaded guilty to that charge.</w:t>
      </w:r>
    </w:p>
    <w:p w14:paraId="37F9596E" w14:textId="77777777" w:rsidR="002D17F6" w:rsidRPr="002D17F6" w:rsidRDefault="002D17F6" w:rsidP="002D17F6">
      <w:pPr>
        <w:pStyle w:val="ListParagraph"/>
        <w:rPr>
          <w:rFonts w:ascii="Calibri" w:eastAsia="Calibri" w:hAnsi="Calibri" w:cs="Times New Roman"/>
          <w:bCs/>
          <w:sz w:val="24"/>
          <w:szCs w:val="24"/>
          <w:lang w:eastAsia="en-US"/>
        </w:rPr>
      </w:pPr>
    </w:p>
    <w:p w14:paraId="4693EEEE" w14:textId="6AA96359"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Karabitsakos</w:t>
      </w:r>
      <w:proofErr w:type="spellEnd"/>
      <w:r w:rsidRPr="002D17F6">
        <w:rPr>
          <w:rFonts w:ascii="Calibri" w:eastAsia="Calibri" w:hAnsi="Calibri" w:cs="Times New Roman"/>
          <w:bCs/>
          <w:sz w:val="24"/>
          <w:szCs w:val="24"/>
          <w:lang w:eastAsia="en-US"/>
        </w:rPr>
        <w:t xml:space="preserve"> has also been charged on the second </w:t>
      </w:r>
      <w:r>
        <w:rPr>
          <w:rFonts w:ascii="Calibri" w:eastAsia="Calibri" w:hAnsi="Calibri" w:cs="Times New Roman"/>
          <w:bCs/>
          <w:sz w:val="24"/>
          <w:szCs w:val="24"/>
          <w:lang w:eastAsia="en-US"/>
        </w:rPr>
        <w:t>BOE</w:t>
      </w:r>
      <w:r w:rsidRPr="002D17F6">
        <w:rPr>
          <w:rFonts w:ascii="Calibri" w:eastAsia="Calibri" w:hAnsi="Calibri" w:cs="Times New Roman"/>
          <w:bCs/>
          <w:sz w:val="24"/>
          <w:szCs w:val="24"/>
          <w:lang w:eastAsia="en-US"/>
        </w:rPr>
        <w:t xml:space="preserve"> with having prevented a kennel inspection on </w:t>
      </w:r>
      <w:proofErr w:type="gramStart"/>
      <w:r w:rsidRPr="002D17F6">
        <w:rPr>
          <w:rFonts w:ascii="Calibri" w:eastAsia="Calibri" w:hAnsi="Calibri" w:cs="Times New Roman"/>
          <w:bCs/>
          <w:sz w:val="24"/>
          <w:szCs w:val="24"/>
          <w:lang w:eastAsia="en-US"/>
        </w:rPr>
        <w:t>4 December 2025</w:t>
      </w:r>
      <w:r w:rsidR="00B608C2">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 xml:space="preserve"> and</w:t>
      </w:r>
      <w:proofErr w:type="gramEnd"/>
      <w:r w:rsidRPr="002D17F6">
        <w:rPr>
          <w:rFonts w:ascii="Calibri" w:eastAsia="Calibri" w:hAnsi="Calibri" w:cs="Times New Roman"/>
          <w:bCs/>
          <w:sz w:val="24"/>
          <w:szCs w:val="24"/>
          <w:lang w:eastAsia="en-US"/>
        </w:rPr>
        <w:t xml:space="preserve"> having disobeyed a </w:t>
      </w:r>
      <w:r w:rsidR="00B608C2">
        <w:rPr>
          <w:rFonts w:ascii="Calibri" w:eastAsia="Calibri" w:hAnsi="Calibri" w:cs="Times New Roman"/>
          <w:bCs/>
          <w:sz w:val="24"/>
          <w:szCs w:val="24"/>
          <w:lang w:eastAsia="en-US"/>
        </w:rPr>
        <w:t>L</w:t>
      </w:r>
      <w:r w:rsidRPr="002D17F6">
        <w:rPr>
          <w:rFonts w:ascii="Calibri" w:eastAsia="Calibri" w:hAnsi="Calibri" w:cs="Times New Roman"/>
          <w:bCs/>
          <w:sz w:val="24"/>
          <w:szCs w:val="24"/>
          <w:lang w:eastAsia="en-US"/>
        </w:rPr>
        <w:t xml:space="preserve">awful </w:t>
      </w:r>
      <w:r w:rsidR="00B608C2">
        <w:rPr>
          <w:rFonts w:ascii="Calibri" w:eastAsia="Calibri" w:hAnsi="Calibri" w:cs="Times New Roman"/>
          <w:bCs/>
          <w:sz w:val="24"/>
          <w:szCs w:val="24"/>
          <w:lang w:eastAsia="en-US"/>
        </w:rPr>
        <w:t>O</w:t>
      </w:r>
      <w:r w:rsidRPr="002D17F6">
        <w:rPr>
          <w:rFonts w:ascii="Calibri" w:eastAsia="Calibri" w:hAnsi="Calibri" w:cs="Times New Roman"/>
          <w:bCs/>
          <w:sz w:val="24"/>
          <w:szCs w:val="24"/>
          <w:lang w:eastAsia="en-US"/>
        </w:rPr>
        <w:t xml:space="preserve">rder of the </w:t>
      </w:r>
      <w:r>
        <w:rPr>
          <w:rFonts w:ascii="Calibri" w:eastAsia="Calibri" w:hAnsi="Calibri" w:cs="Times New Roman"/>
          <w:bCs/>
          <w:sz w:val="24"/>
          <w:szCs w:val="24"/>
          <w:lang w:eastAsia="en-US"/>
        </w:rPr>
        <w:t>S</w:t>
      </w:r>
      <w:r w:rsidRPr="002D17F6">
        <w:rPr>
          <w:rFonts w:ascii="Calibri" w:eastAsia="Calibri" w:hAnsi="Calibri" w:cs="Times New Roman"/>
          <w:bCs/>
          <w:sz w:val="24"/>
          <w:szCs w:val="24"/>
          <w:lang w:eastAsia="en-US"/>
        </w:rPr>
        <w:t>tewards on that same day. He has pleaded not guilty to these two charges.</w:t>
      </w:r>
    </w:p>
    <w:p w14:paraId="3441F1FC" w14:textId="77777777" w:rsidR="002D17F6" w:rsidRPr="002D17F6" w:rsidRDefault="002D17F6" w:rsidP="002D17F6">
      <w:pPr>
        <w:pStyle w:val="ListParagraph"/>
        <w:rPr>
          <w:rFonts w:ascii="Calibri" w:eastAsia="Calibri" w:hAnsi="Calibri" w:cs="Times New Roman"/>
          <w:bCs/>
          <w:sz w:val="24"/>
          <w:szCs w:val="24"/>
          <w:lang w:eastAsia="en-US"/>
        </w:rPr>
      </w:pPr>
    </w:p>
    <w:p w14:paraId="13F53E5F" w14:textId="53F1B6DD"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D17F6">
        <w:rPr>
          <w:rFonts w:ascii="Calibri" w:eastAsia="Calibri" w:hAnsi="Calibri" w:cs="Times New Roman"/>
          <w:bCs/>
          <w:sz w:val="24"/>
          <w:szCs w:val="24"/>
          <w:lang w:eastAsia="en-US"/>
        </w:rPr>
        <w:t xml:space="preserve">On the third </w:t>
      </w:r>
      <w:r>
        <w:rPr>
          <w:rFonts w:ascii="Calibri" w:eastAsia="Calibri" w:hAnsi="Calibri" w:cs="Times New Roman"/>
          <w:bCs/>
          <w:sz w:val="24"/>
          <w:szCs w:val="24"/>
          <w:lang w:eastAsia="en-US"/>
        </w:rPr>
        <w:t>BOE,</w:t>
      </w:r>
      <w:r w:rsidRPr="002D17F6">
        <w:rPr>
          <w:rFonts w:ascii="Calibri" w:eastAsia="Calibri" w:hAnsi="Calibri" w:cs="Times New Roman"/>
          <w:bCs/>
          <w:sz w:val="24"/>
          <w:szCs w:val="24"/>
          <w:lang w:eastAsia="en-US"/>
        </w:rPr>
        <w:t xml:space="preserve"> he has been charged with failing to comply with</w:t>
      </w:r>
      <w:r>
        <w:rPr>
          <w:rFonts w:ascii="Calibri" w:eastAsia="Calibri" w:hAnsi="Calibri" w:cs="Times New Roman"/>
          <w:bCs/>
          <w:sz w:val="24"/>
          <w:szCs w:val="24"/>
          <w:lang w:eastAsia="en-US"/>
        </w:rPr>
        <w:t xml:space="preserve"> the</w:t>
      </w:r>
      <w:r w:rsidRPr="002D17F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Greyhound Racing Victoria (“</w:t>
      </w:r>
      <w:r w:rsidRPr="002D17F6">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2D17F6">
        <w:rPr>
          <w:rFonts w:ascii="Calibri" w:eastAsia="Calibri" w:hAnsi="Calibri" w:cs="Times New Roman"/>
          <w:bCs/>
          <w:sz w:val="24"/>
          <w:szCs w:val="24"/>
          <w:lang w:eastAsia="en-US"/>
        </w:rPr>
        <w:t xml:space="preserve"> Code of Practice by surrendering four greyhounds to a pound on 4 December 2025. He has pleaded guilty to that charge. </w:t>
      </w:r>
    </w:p>
    <w:p w14:paraId="42667C95" w14:textId="77777777" w:rsidR="002D17F6" w:rsidRPr="002D17F6" w:rsidRDefault="002D17F6" w:rsidP="002D17F6">
      <w:pPr>
        <w:pStyle w:val="ListParagraph"/>
        <w:rPr>
          <w:rFonts w:ascii="Calibri" w:eastAsia="Calibri" w:hAnsi="Calibri" w:cs="Times New Roman"/>
          <w:bCs/>
          <w:sz w:val="24"/>
          <w:szCs w:val="24"/>
          <w:lang w:eastAsia="en-US"/>
        </w:rPr>
      </w:pPr>
    </w:p>
    <w:p w14:paraId="5334CBCC" w14:textId="583C2D2D"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D17F6">
        <w:rPr>
          <w:rFonts w:ascii="Calibri" w:eastAsia="Calibri" w:hAnsi="Calibri" w:cs="Times New Roman"/>
          <w:bCs/>
          <w:sz w:val="24"/>
          <w:szCs w:val="24"/>
          <w:lang w:eastAsia="en-US"/>
        </w:rPr>
        <w:t xml:space="preserve">He has also been charged with two further offences relating to the circumstances of that surrender. He has been charged with committing an act detrimental or prejudicial to the image of greyhound racing by various actions alleged to have been taken by him at the pound at the time of the surrender, </w:t>
      </w:r>
      <w:proofErr w:type="gramStart"/>
      <w:r w:rsidRPr="002D17F6">
        <w:rPr>
          <w:rFonts w:ascii="Calibri" w:eastAsia="Calibri" w:hAnsi="Calibri" w:cs="Times New Roman"/>
          <w:bCs/>
          <w:sz w:val="24"/>
          <w:szCs w:val="24"/>
          <w:lang w:eastAsia="en-US"/>
        </w:rPr>
        <w:t>and also</w:t>
      </w:r>
      <w:proofErr w:type="gramEnd"/>
      <w:r w:rsidRPr="002D17F6">
        <w:rPr>
          <w:rFonts w:ascii="Calibri" w:eastAsia="Calibri" w:hAnsi="Calibri" w:cs="Times New Roman"/>
          <w:bCs/>
          <w:sz w:val="24"/>
          <w:szCs w:val="24"/>
          <w:lang w:eastAsia="en-US"/>
        </w:rPr>
        <w:t xml:space="preserve"> with having committed an act of misconduct or improper conduct</w:t>
      </w:r>
      <w:r>
        <w:rPr>
          <w:rFonts w:ascii="Calibri" w:eastAsia="Calibri" w:hAnsi="Calibri" w:cs="Times New Roman"/>
          <w:bCs/>
          <w:sz w:val="24"/>
          <w:szCs w:val="24"/>
          <w:lang w:eastAsia="en-US"/>
        </w:rPr>
        <w:t xml:space="preserve">. </w:t>
      </w:r>
      <w:r w:rsidR="00A37113">
        <w:rPr>
          <w:rFonts w:ascii="Calibri" w:eastAsia="Calibri" w:hAnsi="Calibri" w:cs="Times New Roman"/>
          <w:bCs/>
          <w:sz w:val="24"/>
          <w:szCs w:val="24"/>
          <w:lang w:eastAsia="en-US"/>
        </w:rPr>
        <w:t>This relates</w:t>
      </w:r>
      <w:r w:rsidRPr="002D17F6">
        <w:rPr>
          <w:rFonts w:ascii="Calibri" w:eastAsia="Calibri" w:hAnsi="Calibri" w:cs="Times New Roman"/>
          <w:bCs/>
          <w:sz w:val="24"/>
          <w:szCs w:val="24"/>
          <w:lang w:eastAsia="en-US"/>
        </w:rPr>
        <w:t xml:space="preserve"> to his interactions with staff on the day of the surrender. He has pleaded not guilty to these charges.</w:t>
      </w:r>
    </w:p>
    <w:p w14:paraId="2B7B2D6C" w14:textId="77777777" w:rsidR="002D17F6" w:rsidRPr="002D17F6" w:rsidRDefault="002D17F6" w:rsidP="002D17F6">
      <w:pPr>
        <w:pStyle w:val="ListParagraph"/>
        <w:rPr>
          <w:rFonts w:ascii="Calibri" w:eastAsia="Calibri" w:hAnsi="Calibri" w:cs="Times New Roman"/>
          <w:bCs/>
          <w:sz w:val="24"/>
          <w:szCs w:val="24"/>
          <w:lang w:eastAsia="en-US"/>
        </w:rPr>
      </w:pPr>
    </w:p>
    <w:p w14:paraId="4C08DCBF" w14:textId="77777777" w:rsidR="002D17F6" w:rsidRDefault="002D17F6" w:rsidP="002D17F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D17F6">
        <w:rPr>
          <w:rFonts w:ascii="Calibri" w:eastAsia="Calibri" w:hAnsi="Calibri" w:cs="Times New Roman"/>
          <w:bCs/>
          <w:sz w:val="24"/>
          <w:szCs w:val="24"/>
          <w:lang w:eastAsia="en-US"/>
        </w:rPr>
        <w:t xml:space="preserve">We first consider the contested charges on the second </w:t>
      </w:r>
      <w:r>
        <w:rPr>
          <w:rFonts w:ascii="Calibri" w:eastAsia="Calibri" w:hAnsi="Calibri" w:cs="Times New Roman"/>
          <w:bCs/>
          <w:sz w:val="24"/>
          <w:szCs w:val="24"/>
          <w:lang w:eastAsia="en-US"/>
        </w:rPr>
        <w:t>BOE</w:t>
      </w:r>
      <w:r w:rsidRPr="002D17F6">
        <w:rPr>
          <w:rFonts w:ascii="Calibri" w:eastAsia="Calibri" w:hAnsi="Calibri" w:cs="Times New Roman"/>
          <w:bCs/>
          <w:sz w:val="24"/>
          <w:szCs w:val="24"/>
          <w:lang w:eastAsia="en-US"/>
        </w:rPr>
        <w:t>.</w:t>
      </w:r>
    </w:p>
    <w:p w14:paraId="0B0978C9" w14:textId="77777777" w:rsidR="002D17F6" w:rsidRPr="002D17F6" w:rsidRDefault="002D17F6" w:rsidP="002D17F6">
      <w:pPr>
        <w:pStyle w:val="ListParagraph"/>
        <w:rPr>
          <w:rFonts w:ascii="Calibri" w:eastAsia="Calibri" w:hAnsi="Calibri" w:cs="Times New Roman"/>
          <w:bCs/>
          <w:sz w:val="24"/>
          <w:szCs w:val="24"/>
          <w:lang w:eastAsia="en-US"/>
        </w:rPr>
      </w:pPr>
    </w:p>
    <w:p w14:paraId="25FF59F6" w14:textId="7947B1E5" w:rsidR="00F90F24" w:rsidRDefault="002D17F6" w:rsidP="00F90F2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2D17F6">
        <w:rPr>
          <w:rFonts w:ascii="Calibri" w:eastAsia="Calibri" w:hAnsi="Calibri" w:cs="Times New Roman"/>
          <w:bCs/>
          <w:sz w:val="24"/>
          <w:szCs w:val="24"/>
          <w:lang w:eastAsia="en-US"/>
        </w:rPr>
        <w:t xml:space="preserve">Amber Knapp, </w:t>
      </w:r>
      <w:r w:rsidR="006D4165" w:rsidRPr="006D4165">
        <w:rPr>
          <w:rFonts w:ascii="Calibri" w:eastAsia="Calibri" w:hAnsi="Calibri" w:cs="Times New Roman"/>
          <w:bCs/>
          <w:sz w:val="24"/>
          <w:szCs w:val="24"/>
          <w:lang w:eastAsia="en-US"/>
        </w:rPr>
        <w:t xml:space="preserve">an </w:t>
      </w:r>
      <w:r w:rsidR="006D4165">
        <w:rPr>
          <w:rFonts w:ascii="Calibri" w:eastAsia="Calibri" w:hAnsi="Calibri" w:cs="Times New Roman"/>
          <w:bCs/>
          <w:sz w:val="24"/>
          <w:szCs w:val="24"/>
          <w:lang w:eastAsia="en-US"/>
        </w:rPr>
        <w:t>I</w:t>
      </w:r>
      <w:r w:rsidR="006D4165" w:rsidRPr="006D4165">
        <w:rPr>
          <w:rFonts w:ascii="Calibri" w:eastAsia="Calibri" w:hAnsi="Calibri" w:cs="Times New Roman"/>
          <w:bCs/>
          <w:sz w:val="24"/>
          <w:szCs w:val="24"/>
          <w:lang w:eastAsia="en-US"/>
        </w:rPr>
        <w:t xml:space="preserve">nvestigative </w:t>
      </w:r>
      <w:r w:rsidR="006D4165">
        <w:rPr>
          <w:rFonts w:ascii="Calibri" w:eastAsia="Calibri" w:hAnsi="Calibri" w:cs="Times New Roman"/>
          <w:bCs/>
          <w:sz w:val="24"/>
          <w:szCs w:val="24"/>
          <w:lang w:eastAsia="en-US"/>
        </w:rPr>
        <w:t>S</w:t>
      </w:r>
      <w:r w:rsidR="006D4165" w:rsidRPr="006D4165">
        <w:rPr>
          <w:rFonts w:ascii="Calibri" w:eastAsia="Calibri" w:hAnsi="Calibri" w:cs="Times New Roman"/>
          <w:bCs/>
          <w:sz w:val="24"/>
          <w:szCs w:val="24"/>
          <w:lang w:eastAsia="en-US"/>
        </w:rPr>
        <w:t xml:space="preserve">teward with GRV, gave evidence that she arrived at </w:t>
      </w:r>
      <w:r w:rsidR="006D4165">
        <w:rPr>
          <w:rFonts w:ascii="Calibri" w:eastAsia="Calibri" w:hAnsi="Calibri" w:cs="Times New Roman"/>
          <w:bCs/>
          <w:sz w:val="24"/>
          <w:szCs w:val="24"/>
          <w:lang w:eastAsia="en-US"/>
        </w:rPr>
        <w:t xml:space="preserve">Mr </w:t>
      </w:r>
      <w:r w:rsidR="006D4165" w:rsidRPr="006D4165">
        <w:rPr>
          <w:rFonts w:ascii="Calibri" w:eastAsia="Calibri" w:hAnsi="Calibri" w:cs="Times New Roman"/>
          <w:bCs/>
          <w:sz w:val="24"/>
          <w:szCs w:val="24"/>
          <w:lang w:eastAsia="en-US"/>
        </w:rPr>
        <w:t>Karabitsakos</w:t>
      </w:r>
      <w:r w:rsidR="006D4165">
        <w:rPr>
          <w:rFonts w:ascii="Calibri" w:eastAsia="Calibri" w:hAnsi="Calibri" w:cs="Times New Roman"/>
          <w:bCs/>
          <w:sz w:val="24"/>
          <w:szCs w:val="24"/>
          <w:lang w:eastAsia="en-US"/>
        </w:rPr>
        <w:t xml:space="preserve">’ </w:t>
      </w:r>
      <w:r w:rsidR="006D4165" w:rsidRPr="006D4165">
        <w:rPr>
          <w:rFonts w:ascii="Calibri" w:eastAsia="Calibri" w:hAnsi="Calibri" w:cs="Times New Roman"/>
          <w:bCs/>
          <w:sz w:val="24"/>
          <w:szCs w:val="24"/>
          <w:lang w:eastAsia="en-US"/>
        </w:rPr>
        <w:t>kennels on 4 December 2025 at about 10</w:t>
      </w:r>
      <w:r w:rsidR="006D4165">
        <w:rPr>
          <w:rFonts w:ascii="Calibri" w:eastAsia="Calibri" w:hAnsi="Calibri" w:cs="Times New Roman"/>
          <w:bCs/>
          <w:sz w:val="24"/>
          <w:szCs w:val="24"/>
          <w:lang w:eastAsia="en-US"/>
        </w:rPr>
        <w:t>.</w:t>
      </w:r>
      <w:r w:rsidR="006D4165" w:rsidRPr="006D4165">
        <w:rPr>
          <w:rFonts w:ascii="Calibri" w:eastAsia="Calibri" w:hAnsi="Calibri" w:cs="Times New Roman"/>
          <w:bCs/>
          <w:sz w:val="24"/>
          <w:szCs w:val="24"/>
          <w:lang w:eastAsia="en-US"/>
        </w:rPr>
        <w:t>20 am</w:t>
      </w:r>
      <w:r w:rsidR="006D4165">
        <w:rPr>
          <w:rFonts w:ascii="Calibri" w:eastAsia="Calibri" w:hAnsi="Calibri" w:cs="Times New Roman"/>
          <w:bCs/>
          <w:sz w:val="24"/>
          <w:szCs w:val="24"/>
          <w:lang w:eastAsia="en-US"/>
        </w:rPr>
        <w:t>,</w:t>
      </w:r>
      <w:r w:rsidR="006D4165" w:rsidRPr="006D4165">
        <w:rPr>
          <w:rFonts w:ascii="Calibri" w:eastAsia="Calibri" w:hAnsi="Calibri" w:cs="Times New Roman"/>
          <w:bCs/>
          <w:sz w:val="24"/>
          <w:szCs w:val="24"/>
          <w:lang w:eastAsia="en-US"/>
        </w:rPr>
        <w:t xml:space="preserve"> together with two other </w:t>
      </w:r>
      <w:r w:rsidR="006D4165">
        <w:rPr>
          <w:rFonts w:ascii="Calibri" w:eastAsia="Calibri" w:hAnsi="Calibri" w:cs="Times New Roman"/>
          <w:bCs/>
          <w:sz w:val="24"/>
          <w:szCs w:val="24"/>
          <w:lang w:eastAsia="en-US"/>
        </w:rPr>
        <w:t>S</w:t>
      </w:r>
      <w:r w:rsidR="006D4165" w:rsidRPr="006D4165">
        <w:rPr>
          <w:rFonts w:ascii="Calibri" w:eastAsia="Calibri" w:hAnsi="Calibri" w:cs="Times New Roman"/>
          <w:bCs/>
          <w:sz w:val="24"/>
          <w:szCs w:val="24"/>
          <w:lang w:eastAsia="en-US"/>
        </w:rPr>
        <w:t xml:space="preserve">tewards to conduct an unannounced kennel inspection, </w:t>
      </w:r>
      <w:proofErr w:type="gramStart"/>
      <w:r w:rsidR="006D4165" w:rsidRPr="006D4165">
        <w:rPr>
          <w:rFonts w:ascii="Calibri" w:eastAsia="Calibri" w:hAnsi="Calibri" w:cs="Times New Roman"/>
          <w:bCs/>
          <w:sz w:val="24"/>
          <w:szCs w:val="24"/>
          <w:lang w:eastAsia="en-US"/>
        </w:rPr>
        <w:t>and also</w:t>
      </w:r>
      <w:proofErr w:type="gramEnd"/>
      <w:r w:rsidR="006D4165" w:rsidRPr="006D4165">
        <w:rPr>
          <w:rFonts w:ascii="Calibri" w:eastAsia="Calibri" w:hAnsi="Calibri" w:cs="Times New Roman"/>
          <w:bCs/>
          <w:sz w:val="24"/>
          <w:szCs w:val="24"/>
          <w:lang w:eastAsia="en-US"/>
        </w:rPr>
        <w:t xml:space="preserve"> to inform </w:t>
      </w:r>
      <w:r w:rsidR="006D4165">
        <w:rPr>
          <w:rFonts w:ascii="Calibri" w:eastAsia="Calibri" w:hAnsi="Calibri" w:cs="Times New Roman"/>
          <w:bCs/>
          <w:sz w:val="24"/>
          <w:szCs w:val="24"/>
          <w:lang w:eastAsia="en-US"/>
        </w:rPr>
        <w:t xml:space="preserve">Mr </w:t>
      </w:r>
      <w:proofErr w:type="spellStart"/>
      <w:r w:rsidR="006D4165" w:rsidRPr="006D4165">
        <w:rPr>
          <w:rFonts w:ascii="Calibri" w:eastAsia="Calibri" w:hAnsi="Calibri" w:cs="Times New Roman"/>
          <w:bCs/>
          <w:sz w:val="24"/>
          <w:szCs w:val="24"/>
          <w:lang w:eastAsia="en-US"/>
        </w:rPr>
        <w:t>Karabitsakos</w:t>
      </w:r>
      <w:proofErr w:type="spellEnd"/>
      <w:r w:rsidR="006D4165" w:rsidRPr="006D4165">
        <w:rPr>
          <w:rFonts w:ascii="Calibri" w:eastAsia="Calibri" w:hAnsi="Calibri" w:cs="Times New Roman"/>
          <w:bCs/>
          <w:sz w:val="24"/>
          <w:szCs w:val="24"/>
          <w:lang w:eastAsia="en-US"/>
        </w:rPr>
        <w:t xml:space="preserve"> of the results of the sample taken from </w:t>
      </w:r>
      <w:proofErr w:type="spellStart"/>
      <w:r w:rsidR="006D4165" w:rsidRPr="006D4165">
        <w:rPr>
          <w:rFonts w:ascii="Calibri" w:eastAsia="Calibri" w:hAnsi="Calibri" w:cs="Times New Roman"/>
          <w:bCs/>
          <w:sz w:val="24"/>
          <w:szCs w:val="24"/>
          <w:lang w:eastAsia="en-US"/>
        </w:rPr>
        <w:t>Parabol</w:t>
      </w:r>
      <w:r w:rsidR="006D4165">
        <w:rPr>
          <w:rFonts w:ascii="Calibri" w:eastAsia="Calibri" w:hAnsi="Calibri" w:cs="Times New Roman"/>
          <w:bCs/>
          <w:sz w:val="24"/>
          <w:szCs w:val="24"/>
          <w:lang w:eastAsia="en-US"/>
        </w:rPr>
        <w:t>e</w:t>
      </w:r>
      <w:proofErr w:type="spellEnd"/>
      <w:r w:rsidR="006D4165">
        <w:rPr>
          <w:rFonts w:ascii="Calibri" w:eastAsia="Calibri" w:hAnsi="Calibri" w:cs="Times New Roman"/>
          <w:bCs/>
          <w:sz w:val="24"/>
          <w:szCs w:val="24"/>
          <w:lang w:eastAsia="en-US"/>
        </w:rPr>
        <w:t xml:space="preserve"> R</w:t>
      </w:r>
      <w:r w:rsidR="006D4165" w:rsidRPr="006D4165">
        <w:rPr>
          <w:rFonts w:ascii="Calibri" w:eastAsia="Calibri" w:hAnsi="Calibri" w:cs="Times New Roman"/>
          <w:bCs/>
          <w:sz w:val="24"/>
          <w:szCs w:val="24"/>
          <w:lang w:eastAsia="en-US"/>
        </w:rPr>
        <w:t xml:space="preserve">ico. She was unable to gain access to the property. She telephoned </w:t>
      </w:r>
      <w:r w:rsidR="006D4165">
        <w:rPr>
          <w:rFonts w:ascii="Calibri" w:eastAsia="Calibri" w:hAnsi="Calibri" w:cs="Times New Roman"/>
          <w:bCs/>
          <w:sz w:val="24"/>
          <w:szCs w:val="24"/>
          <w:lang w:eastAsia="en-US"/>
        </w:rPr>
        <w:t xml:space="preserve">Mr </w:t>
      </w:r>
      <w:r w:rsidR="006D4165" w:rsidRPr="006D4165">
        <w:rPr>
          <w:rFonts w:ascii="Calibri" w:eastAsia="Calibri" w:hAnsi="Calibri" w:cs="Times New Roman"/>
          <w:bCs/>
          <w:sz w:val="24"/>
          <w:szCs w:val="24"/>
          <w:lang w:eastAsia="en-US"/>
        </w:rPr>
        <w:t>Karabitsakos</w:t>
      </w:r>
      <w:r w:rsidR="006D4165">
        <w:rPr>
          <w:rFonts w:ascii="Calibri" w:eastAsia="Calibri" w:hAnsi="Calibri" w:cs="Times New Roman"/>
          <w:bCs/>
          <w:sz w:val="24"/>
          <w:szCs w:val="24"/>
          <w:lang w:eastAsia="en-US"/>
        </w:rPr>
        <w:t>,</w:t>
      </w:r>
      <w:r w:rsidR="006D4165" w:rsidRPr="006D4165">
        <w:rPr>
          <w:rFonts w:ascii="Calibri" w:eastAsia="Calibri" w:hAnsi="Calibri" w:cs="Times New Roman"/>
          <w:bCs/>
          <w:sz w:val="24"/>
          <w:szCs w:val="24"/>
          <w:lang w:eastAsia="en-US"/>
        </w:rPr>
        <w:t xml:space="preserve"> but </w:t>
      </w:r>
      <w:r w:rsidR="006D4165">
        <w:rPr>
          <w:rFonts w:ascii="Calibri" w:eastAsia="Calibri" w:hAnsi="Calibri" w:cs="Times New Roman"/>
          <w:bCs/>
          <w:sz w:val="24"/>
          <w:szCs w:val="24"/>
          <w:lang w:eastAsia="en-US"/>
        </w:rPr>
        <w:t>he did not answer the</w:t>
      </w:r>
      <w:r w:rsidR="006D4165" w:rsidRPr="006D4165">
        <w:rPr>
          <w:rFonts w:ascii="Calibri" w:eastAsia="Calibri" w:hAnsi="Calibri" w:cs="Times New Roman"/>
          <w:bCs/>
          <w:sz w:val="24"/>
          <w:szCs w:val="24"/>
          <w:lang w:eastAsia="en-US"/>
        </w:rPr>
        <w:t xml:space="preserve"> </w:t>
      </w:r>
      <w:r w:rsidR="006D4165" w:rsidRPr="006D4165">
        <w:rPr>
          <w:rFonts w:ascii="Calibri" w:eastAsia="Calibri" w:hAnsi="Calibri" w:cs="Times New Roman"/>
          <w:bCs/>
          <w:sz w:val="24"/>
          <w:szCs w:val="24"/>
          <w:lang w:eastAsia="en-US"/>
        </w:rPr>
        <w:lastRenderedPageBreak/>
        <w:t xml:space="preserve">phone. There followed a series of text messages between herself and </w:t>
      </w:r>
      <w:r w:rsidR="006D4165">
        <w:rPr>
          <w:rFonts w:ascii="Calibri" w:eastAsia="Calibri" w:hAnsi="Calibri" w:cs="Times New Roman"/>
          <w:bCs/>
          <w:sz w:val="24"/>
          <w:szCs w:val="24"/>
          <w:lang w:eastAsia="en-US"/>
        </w:rPr>
        <w:t xml:space="preserve">Mr </w:t>
      </w:r>
      <w:r w:rsidR="006D4165" w:rsidRPr="006D4165">
        <w:rPr>
          <w:rFonts w:ascii="Calibri" w:eastAsia="Calibri" w:hAnsi="Calibri" w:cs="Times New Roman"/>
          <w:bCs/>
          <w:sz w:val="24"/>
          <w:szCs w:val="24"/>
          <w:lang w:eastAsia="en-US"/>
        </w:rPr>
        <w:t>Karabitsakos, in which he claimed that he was absent from the property and unable to return to the property to facilitate the inspection. At 11</w:t>
      </w:r>
      <w:r w:rsidR="006D4165">
        <w:rPr>
          <w:rFonts w:ascii="Calibri" w:eastAsia="Calibri" w:hAnsi="Calibri" w:cs="Times New Roman"/>
          <w:bCs/>
          <w:sz w:val="24"/>
          <w:szCs w:val="24"/>
          <w:lang w:eastAsia="en-US"/>
        </w:rPr>
        <w:t>.</w:t>
      </w:r>
      <w:r w:rsidR="006D4165" w:rsidRPr="006D4165">
        <w:rPr>
          <w:rFonts w:ascii="Calibri" w:eastAsia="Calibri" w:hAnsi="Calibri" w:cs="Times New Roman"/>
          <w:bCs/>
          <w:sz w:val="24"/>
          <w:szCs w:val="24"/>
          <w:lang w:eastAsia="en-US"/>
        </w:rPr>
        <w:t xml:space="preserve">48 am, suspecting that he was at home and deliberately avoiding the inspection, she issued a Lawful </w:t>
      </w:r>
      <w:r w:rsidR="006D4165">
        <w:rPr>
          <w:rFonts w:ascii="Calibri" w:eastAsia="Calibri" w:hAnsi="Calibri" w:cs="Times New Roman"/>
          <w:bCs/>
          <w:sz w:val="24"/>
          <w:szCs w:val="24"/>
          <w:lang w:eastAsia="en-US"/>
        </w:rPr>
        <w:t>O</w:t>
      </w:r>
      <w:r w:rsidR="006D4165" w:rsidRPr="006D4165">
        <w:rPr>
          <w:rFonts w:ascii="Calibri" w:eastAsia="Calibri" w:hAnsi="Calibri" w:cs="Times New Roman"/>
          <w:bCs/>
          <w:sz w:val="24"/>
          <w:szCs w:val="24"/>
          <w:lang w:eastAsia="en-US"/>
        </w:rPr>
        <w:t>rder requiring him to be home by 12</w:t>
      </w:r>
      <w:r w:rsidR="006D4165">
        <w:rPr>
          <w:rFonts w:ascii="Calibri" w:eastAsia="Calibri" w:hAnsi="Calibri" w:cs="Times New Roman"/>
          <w:bCs/>
          <w:sz w:val="24"/>
          <w:szCs w:val="24"/>
          <w:lang w:eastAsia="en-US"/>
        </w:rPr>
        <w:t>.</w:t>
      </w:r>
      <w:r w:rsidR="006D4165" w:rsidRPr="006D4165">
        <w:rPr>
          <w:rFonts w:ascii="Calibri" w:eastAsia="Calibri" w:hAnsi="Calibri" w:cs="Times New Roman"/>
          <w:bCs/>
          <w:sz w:val="24"/>
          <w:szCs w:val="24"/>
          <w:lang w:eastAsia="en-US"/>
        </w:rPr>
        <w:t xml:space="preserve">30 pm to allow her access to the property for the purposes of the inspection. Immediately before she did so, she made phone contact with </w:t>
      </w:r>
      <w:r w:rsidR="006D4165">
        <w:rPr>
          <w:rFonts w:ascii="Calibri" w:eastAsia="Calibri" w:hAnsi="Calibri" w:cs="Times New Roman"/>
          <w:bCs/>
          <w:sz w:val="24"/>
          <w:szCs w:val="24"/>
          <w:lang w:eastAsia="en-US"/>
        </w:rPr>
        <w:t xml:space="preserve">Mr </w:t>
      </w:r>
      <w:r w:rsidR="006D4165" w:rsidRPr="006D4165">
        <w:rPr>
          <w:rFonts w:ascii="Calibri" w:eastAsia="Calibri" w:hAnsi="Calibri" w:cs="Times New Roman"/>
          <w:bCs/>
          <w:sz w:val="24"/>
          <w:szCs w:val="24"/>
          <w:lang w:eastAsia="en-US"/>
        </w:rPr>
        <w:t>Karabitsakos. In that call, her told her that he would not return to the property until she had left</w:t>
      </w:r>
      <w:r w:rsidRPr="002D17F6">
        <w:rPr>
          <w:rFonts w:ascii="Calibri" w:eastAsia="Calibri" w:hAnsi="Calibri" w:cs="Times New Roman"/>
          <w:bCs/>
          <w:sz w:val="24"/>
          <w:szCs w:val="24"/>
          <w:lang w:eastAsia="en-US"/>
        </w:rPr>
        <w:t>.</w:t>
      </w:r>
    </w:p>
    <w:p w14:paraId="502B029D" w14:textId="77777777" w:rsidR="00F90F24" w:rsidRPr="00F90F24" w:rsidRDefault="00F90F24" w:rsidP="00F90F24">
      <w:pPr>
        <w:pStyle w:val="ListParagraph"/>
        <w:rPr>
          <w:rFonts w:ascii="Calibri" w:eastAsia="Calibri" w:hAnsi="Calibri" w:cs="Times New Roman"/>
          <w:bCs/>
          <w:sz w:val="24"/>
          <w:szCs w:val="24"/>
          <w:lang w:eastAsia="en-US"/>
        </w:rPr>
      </w:pPr>
    </w:p>
    <w:p w14:paraId="3659B047" w14:textId="3E35C137" w:rsidR="00B360D9" w:rsidRDefault="00685B37"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85B37">
        <w:rPr>
          <w:rFonts w:ascii="Calibri" w:eastAsia="Calibri" w:hAnsi="Calibri" w:cs="Times New Roman"/>
          <w:bCs/>
          <w:sz w:val="24"/>
          <w:szCs w:val="24"/>
          <w:lang w:eastAsia="en-US"/>
        </w:rPr>
        <w:t xml:space="preserve">He did not comply with the Lawful </w:t>
      </w:r>
      <w:r>
        <w:rPr>
          <w:rFonts w:ascii="Calibri" w:eastAsia="Calibri" w:hAnsi="Calibri" w:cs="Times New Roman"/>
          <w:bCs/>
          <w:sz w:val="24"/>
          <w:szCs w:val="24"/>
          <w:lang w:eastAsia="en-US"/>
        </w:rPr>
        <w:t>O</w:t>
      </w:r>
      <w:r w:rsidRPr="00685B37">
        <w:rPr>
          <w:rFonts w:ascii="Calibri" w:eastAsia="Calibri" w:hAnsi="Calibri" w:cs="Times New Roman"/>
          <w:bCs/>
          <w:sz w:val="24"/>
          <w:szCs w:val="24"/>
          <w:lang w:eastAsia="en-US"/>
        </w:rPr>
        <w:t>rder</w:t>
      </w:r>
      <w:r>
        <w:rPr>
          <w:rFonts w:ascii="Calibri" w:eastAsia="Calibri" w:hAnsi="Calibri" w:cs="Times New Roman"/>
          <w:bCs/>
          <w:sz w:val="24"/>
          <w:szCs w:val="24"/>
          <w:lang w:eastAsia="en-US"/>
        </w:rPr>
        <w:t xml:space="preserve">, </w:t>
      </w:r>
      <w:r w:rsidRPr="00685B37">
        <w:rPr>
          <w:rFonts w:ascii="Calibri" w:eastAsia="Calibri" w:hAnsi="Calibri" w:cs="Times New Roman"/>
          <w:bCs/>
          <w:sz w:val="24"/>
          <w:szCs w:val="24"/>
          <w:lang w:eastAsia="en-US"/>
        </w:rPr>
        <w:t>and so she left the property at 1</w:t>
      </w:r>
      <w:r>
        <w:rPr>
          <w:rFonts w:ascii="Calibri" w:eastAsia="Calibri" w:hAnsi="Calibri" w:cs="Times New Roman"/>
          <w:bCs/>
          <w:sz w:val="24"/>
          <w:szCs w:val="24"/>
          <w:lang w:eastAsia="en-US"/>
        </w:rPr>
        <w:t>.00</w:t>
      </w:r>
      <w:r w:rsidRPr="00685B37">
        <w:rPr>
          <w:rFonts w:ascii="Calibri" w:eastAsia="Calibri" w:hAnsi="Calibri" w:cs="Times New Roman"/>
          <w:bCs/>
          <w:sz w:val="24"/>
          <w:szCs w:val="24"/>
          <w:lang w:eastAsia="en-US"/>
        </w:rPr>
        <w:t xml:space="preserve"> pm without having undertaken the kennel inspection</w:t>
      </w:r>
      <w:r>
        <w:rPr>
          <w:rFonts w:ascii="Calibri" w:eastAsia="Calibri" w:hAnsi="Calibri" w:cs="Times New Roman"/>
          <w:bCs/>
          <w:sz w:val="24"/>
          <w:szCs w:val="24"/>
          <w:lang w:eastAsia="en-US"/>
        </w:rPr>
        <w:t xml:space="preserve">. This was </w:t>
      </w:r>
      <w:r w:rsidRPr="00685B37">
        <w:rPr>
          <w:rFonts w:ascii="Calibri" w:eastAsia="Calibri" w:hAnsi="Calibri" w:cs="Times New Roman"/>
          <w:bCs/>
          <w:sz w:val="24"/>
          <w:szCs w:val="24"/>
          <w:lang w:eastAsia="en-US"/>
        </w:rPr>
        <w:t xml:space="preserve">half an hour after the deadline imposed in the </w:t>
      </w:r>
      <w:r>
        <w:rPr>
          <w:rFonts w:ascii="Calibri" w:eastAsia="Calibri" w:hAnsi="Calibri" w:cs="Times New Roman"/>
          <w:bCs/>
          <w:sz w:val="24"/>
          <w:szCs w:val="24"/>
          <w:lang w:eastAsia="en-US"/>
        </w:rPr>
        <w:t>L</w:t>
      </w:r>
      <w:r w:rsidRPr="00685B37">
        <w:rPr>
          <w:rFonts w:ascii="Calibri" w:eastAsia="Calibri" w:hAnsi="Calibri" w:cs="Times New Roman"/>
          <w:bCs/>
          <w:sz w:val="24"/>
          <w:szCs w:val="24"/>
          <w:lang w:eastAsia="en-US"/>
        </w:rPr>
        <w:t xml:space="preserve">awful </w:t>
      </w:r>
      <w:r>
        <w:rPr>
          <w:rFonts w:ascii="Calibri" w:eastAsia="Calibri" w:hAnsi="Calibri" w:cs="Times New Roman"/>
          <w:bCs/>
          <w:sz w:val="24"/>
          <w:szCs w:val="24"/>
          <w:lang w:eastAsia="en-US"/>
        </w:rPr>
        <w:t>O</w:t>
      </w:r>
      <w:r w:rsidRPr="00685B37">
        <w:rPr>
          <w:rFonts w:ascii="Calibri" w:eastAsia="Calibri" w:hAnsi="Calibri" w:cs="Times New Roman"/>
          <w:bCs/>
          <w:sz w:val="24"/>
          <w:szCs w:val="24"/>
          <w:lang w:eastAsia="en-US"/>
        </w:rPr>
        <w:t>rder</w:t>
      </w:r>
      <w:r w:rsidR="002D17F6" w:rsidRPr="00F90F24">
        <w:rPr>
          <w:rFonts w:ascii="Calibri" w:eastAsia="Calibri" w:hAnsi="Calibri" w:cs="Times New Roman"/>
          <w:bCs/>
          <w:sz w:val="24"/>
          <w:szCs w:val="24"/>
          <w:lang w:eastAsia="en-US"/>
        </w:rPr>
        <w:t xml:space="preserve">. </w:t>
      </w:r>
    </w:p>
    <w:p w14:paraId="249ABD43" w14:textId="77777777" w:rsidR="001F7977" w:rsidRPr="001F7977" w:rsidRDefault="001F7977" w:rsidP="001F7977">
      <w:pPr>
        <w:pStyle w:val="ListParagraph"/>
        <w:rPr>
          <w:rFonts w:ascii="Calibri" w:eastAsia="Calibri" w:hAnsi="Calibri" w:cs="Times New Roman"/>
          <w:bCs/>
          <w:sz w:val="24"/>
          <w:szCs w:val="24"/>
          <w:lang w:eastAsia="en-US"/>
        </w:rPr>
      </w:pPr>
    </w:p>
    <w:p w14:paraId="0965E1F9" w14:textId="77059CB8" w:rsidR="001F7977" w:rsidRDefault="001F7977"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F7977">
        <w:rPr>
          <w:rFonts w:ascii="Calibri" w:eastAsia="Calibri" w:hAnsi="Calibri" w:cs="Times New Roman"/>
          <w:bCs/>
          <w:sz w:val="24"/>
          <w:szCs w:val="24"/>
          <w:lang w:eastAsia="en-US"/>
        </w:rPr>
        <w:t xml:space="preserve">Mr </w:t>
      </w:r>
      <w:proofErr w:type="spellStart"/>
      <w:r w:rsidRPr="001F7977">
        <w:rPr>
          <w:rFonts w:ascii="Calibri" w:eastAsia="Calibri" w:hAnsi="Calibri" w:cs="Times New Roman"/>
          <w:bCs/>
          <w:sz w:val="24"/>
          <w:szCs w:val="24"/>
          <w:lang w:eastAsia="en-US"/>
        </w:rPr>
        <w:t>Karabitsakos</w:t>
      </w:r>
      <w:proofErr w:type="spellEnd"/>
      <w:r w:rsidRPr="001F7977">
        <w:rPr>
          <w:rFonts w:ascii="Calibri" w:eastAsia="Calibri" w:hAnsi="Calibri" w:cs="Times New Roman"/>
          <w:bCs/>
          <w:sz w:val="24"/>
          <w:szCs w:val="24"/>
          <w:lang w:eastAsia="en-US"/>
        </w:rPr>
        <w:t xml:space="preserve"> gave evidence that he had dental pain on that morning and had gone to the dentist</w:t>
      </w:r>
      <w:r>
        <w:rPr>
          <w:rFonts w:ascii="Calibri" w:eastAsia="Calibri" w:hAnsi="Calibri" w:cs="Times New Roman"/>
          <w:bCs/>
          <w:sz w:val="24"/>
          <w:szCs w:val="24"/>
          <w:lang w:eastAsia="en-US"/>
        </w:rPr>
        <w:t>,</w:t>
      </w:r>
      <w:r w:rsidRPr="001F7977">
        <w:rPr>
          <w:rFonts w:ascii="Calibri" w:eastAsia="Calibri" w:hAnsi="Calibri" w:cs="Times New Roman"/>
          <w:bCs/>
          <w:sz w:val="24"/>
          <w:szCs w:val="24"/>
          <w:lang w:eastAsia="en-US"/>
        </w:rPr>
        <w:t xml:space="preserve"> the doctor, and then to the chemist, to obtain pain relief. He said he could</w:t>
      </w:r>
      <w:r>
        <w:rPr>
          <w:rFonts w:ascii="Calibri" w:eastAsia="Calibri" w:hAnsi="Calibri" w:cs="Times New Roman"/>
          <w:bCs/>
          <w:sz w:val="24"/>
          <w:szCs w:val="24"/>
          <w:lang w:eastAsia="en-US"/>
        </w:rPr>
        <w:t xml:space="preserve"> not </w:t>
      </w:r>
      <w:r w:rsidRPr="001F7977">
        <w:rPr>
          <w:rFonts w:ascii="Calibri" w:eastAsia="Calibri" w:hAnsi="Calibri" w:cs="Times New Roman"/>
          <w:bCs/>
          <w:sz w:val="24"/>
          <w:szCs w:val="24"/>
          <w:lang w:eastAsia="en-US"/>
        </w:rPr>
        <w:t>allow access to the property because he was not home and there was no one who could allow access to the property on his behalf, despite his wife and mother being home on that day</w:t>
      </w:r>
      <w:r>
        <w:rPr>
          <w:rFonts w:ascii="Calibri" w:eastAsia="Calibri" w:hAnsi="Calibri" w:cs="Times New Roman"/>
          <w:bCs/>
          <w:sz w:val="24"/>
          <w:szCs w:val="24"/>
          <w:lang w:eastAsia="en-US"/>
        </w:rPr>
        <w:t>.</w:t>
      </w:r>
    </w:p>
    <w:p w14:paraId="29CC561B" w14:textId="77777777" w:rsidR="00B360D9" w:rsidRPr="00B360D9" w:rsidRDefault="00B360D9" w:rsidP="00B360D9">
      <w:pPr>
        <w:pStyle w:val="ListParagraph"/>
        <w:rPr>
          <w:rFonts w:ascii="Calibri" w:eastAsia="Calibri" w:hAnsi="Calibri" w:cs="Times New Roman"/>
          <w:bCs/>
          <w:sz w:val="24"/>
          <w:szCs w:val="24"/>
          <w:lang w:eastAsia="en-US"/>
        </w:rPr>
      </w:pPr>
    </w:p>
    <w:p w14:paraId="072B6C07" w14:textId="77777777" w:rsidR="00B360D9" w:rsidRDefault="00B360D9"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Karabitsakos</w:t>
      </w:r>
      <w:proofErr w:type="spellEnd"/>
      <w:r w:rsidR="002D17F6" w:rsidRPr="00B360D9">
        <w:rPr>
          <w:rFonts w:ascii="Calibri" w:eastAsia="Calibri" w:hAnsi="Calibri" w:cs="Times New Roman"/>
          <w:bCs/>
          <w:sz w:val="24"/>
          <w:szCs w:val="24"/>
          <w:lang w:eastAsia="en-US"/>
        </w:rPr>
        <w:t xml:space="preserve"> supplied a statutory declaration from his wife</w:t>
      </w:r>
      <w:r>
        <w:rPr>
          <w:rFonts w:ascii="Calibri" w:eastAsia="Calibri" w:hAnsi="Calibri" w:cs="Times New Roman"/>
          <w:bCs/>
          <w:sz w:val="24"/>
          <w:szCs w:val="24"/>
          <w:lang w:eastAsia="en-US"/>
        </w:rPr>
        <w:t>, Ms</w:t>
      </w:r>
      <w:r w:rsidR="002D17F6" w:rsidRPr="00B360D9">
        <w:rPr>
          <w:rFonts w:ascii="Calibri" w:eastAsia="Calibri" w:hAnsi="Calibri" w:cs="Times New Roman"/>
          <w:bCs/>
          <w:sz w:val="24"/>
          <w:szCs w:val="24"/>
          <w:lang w:eastAsia="en-US"/>
        </w:rPr>
        <w:t xml:space="preserve"> Josephine </w:t>
      </w:r>
      <w:proofErr w:type="spellStart"/>
      <w:r w:rsidR="002D17F6" w:rsidRPr="00B360D9">
        <w:rPr>
          <w:rFonts w:ascii="Calibri" w:eastAsia="Calibri" w:hAnsi="Calibri" w:cs="Times New Roman"/>
          <w:bCs/>
          <w:sz w:val="24"/>
          <w:szCs w:val="24"/>
          <w:lang w:eastAsia="en-US"/>
        </w:rPr>
        <w:t>Lardian</w:t>
      </w:r>
      <w:proofErr w:type="spellEnd"/>
      <w:r w:rsidR="002D17F6" w:rsidRPr="00B360D9">
        <w:rPr>
          <w:rFonts w:ascii="Calibri" w:eastAsia="Calibri" w:hAnsi="Calibri" w:cs="Times New Roman"/>
          <w:bCs/>
          <w:sz w:val="24"/>
          <w:szCs w:val="24"/>
          <w:lang w:eastAsia="en-US"/>
        </w:rPr>
        <w:t>, which indicated that he had left home as he had outlined.</w:t>
      </w:r>
    </w:p>
    <w:p w14:paraId="27DC05C3" w14:textId="77777777" w:rsidR="00B360D9" w:rsidRPr="00B360D9" w:rsidRDefault="00B360D9" w:rsidP="00B360D9">
      <w:pPr>
        <w:pStyle w:val="ListParagraph"/>
        <w:rPr>
          <w:rFonts w:ascii="Calibri" w:eastAsia="Calibri" w:hAnsi="Calibri" w:cs="Times New Roman"/>
          <w:bCs/>
          <w:sz w:val="24"/>
          <w:szCs w:val="24"/>
          <w:lang w:eastAsia="en-US"/>
        </w:rPr>
      </w:pPr>
    </w:p>
    <w:p w14:paraId="0BED93CF" w14:textId="77777777" w:rsidR="00B360D9" w:rsidRDefault="00B360D9"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Karabitsakos</w:t>
      </w:r>
      <w:proofErr w:type="spellEnd"/>
      <w:r>
        <w:rPr>
          <w:rFonts w:ascii="Calibri" w:eastAsia="Calibri" w:hAnsi="Calibri" w:cs="Times New Roman"/>
          <w:bCs/>
          <w:sz w:val="24"/>
          <w:szCs w:val="24"/>
          <w:lang w:eastAsia="en-US"/>
        </w:rPr>
        <w:t xml:space="preserve"> </w:t>
      </w:r>
      <w:r w:rsidR="002D17F6" w:rsidRPr="00B360D9">
        <w:rPr>
          <w:rFonts w:ascii="Calibri" w:eastAsia="Calibri" w:hAnsi="Calibri" w:cs="Times New Roman"/>
          <w:bCs/>
          <w:sz w:val="24"/>
          <w:szCs w:val="24"/>
          <w:lang w:eastAsia="en-US"/>
        </w:rPr>
        <w:t xml:space="preserve">also provided a written statement from </w:t>
      </w:r>
      <w:r>
        <w:rPr>
          <w:rFonts w:ascii="Calibri" w:eastAsia="Calibri" w:hAnsi="Calibri" w:cs="Times New Roman"/>
          <w:bCs/>
          <w:sz w:val="24"/>
          <w:szCs w:val="24"/>
          <w:lang w:eastAsia="en-US"/>
        </w:rPr>
        <w:t xml:space="preserve">Mr </w:t>
      </w:r>
      <w:r w:rsidR="002D17F6" w:rsidRPr="00B360D9">
        <w:rPr>
          <w:rFonts w:ascii="Calibri" w:eastAsia="Calibri" w:hAnsi="Calibri" w:cs="Times New Roman"/>
          <w:bCs/>
          <w:sz w:val="24"/>
          <w:szCs w:val="24"/>
          <w:lang w:eastAsia="en-US"/>
        </w:rPr>
        <w:t xml:space="preserve">John Gritzalis, which asserted that this man had phoned </w:t>
      </w:r>
      <w:r>
        <w:rPr>
          <w:rFonts w:ascii="Calibri" w:eastAsia="Calibri" w:hAnsi="Calibri" w:cs="Times New Roman"/>
          <w:bCs/>
          <w:sz w:val="24"/>
          <w:szCs w:val="24"/>
          <w:lang w:eastAsia="en-US"/>
        </w:rPr>
        <w:t xml:space="preserve">Mr </w:t>
      </w:r>
      <w:proofErr w:type="spellStart"/>
      <w:r w:rsidR="002D17F6" w:rsidRPr="00B360D9">
        <w:rPr>
          <w:rFonts w:ascii="Calibri" w:eastAsia="Calibri" w:hAnsi="Calibri" w:cs="Times New Roman"/>
          <w:bCs/>
          <w:sz w:val="24"/>
          <w:szCs w:val="24"/>
          <w:lang w:eastAsia="en-US"/>
        </w:rPr>
        <w:t>Karabitsakos</w:t>
      </w:r>
      <w:proofErr w:type="spellEnd"/>
      <w:r w:rsidR="002D17F6" w:rsidRPr="00B360D9">
        <w:rPr>
          <w:rFonts w:ascii="Calibri" w:eastAsia="Calibri" w:hAnsi="Calibri" w:cs="Times New Roman"/>
          <w:bCs/>
          <w:sz w:val="24"/>
          <w:szCs w:val="24"/>
          <w:lang w:eastAsia="en-US"/>
        </w:rPr>
        <w:t xml:space="preserve"> at midday on 4 August 2025</w:t>
      </w:r>
      <w:r>
        <w:rPr>
          <w:rFonts w:ascii="Calibri" w:eastAsia="Calibri" w:hAnsi="Calibri" w:cs="Times New Roman"/>
          <w:bCs/>
          <w:sz w:val="24"/>
          <w:szCs w:val="24"/>
          <w:lang w:eastAsia="en-US"/>
        </w:rPr>
        <w:t>,</w:t>
      </w:r>
      <w:r w:rsidR="002D17F6" w:rsidRPr="00B360D9">
        <w:rPr>
          <w:rFonts w:ascii="Calibri" w:eastAsia="Calibri" w:hAnsi="Calibri" w:cs="Times New Roman"/>
          <w:bCs/>
          <w:sz w:val="24"/>
          <w:szCs w:val="24"/>
          <w:lang w:eastAsia="en-US"/>
        </w:rPr>
        <w:t xml:space="preserve"> and that </w:t>
      </w:r>
      <w:r>
        <w:rPr>
          <w:rFonts w:ascii="Calibri" w:eastAsia="Calibri" w:hAnsi="Calibri" w:cs="Times New Roman"/>
          <w:bCs/>
          <w:sz w:val="24"/>
          <w:szCs w:val="24"/>
          <w:lang w:eastAsia="en-US"/>
        </w:rPr>
        <w:t xml:space="preserve">Mr </w:t>
      </w:r>
      <w:proofErr w:type="spellStart"/>
      <w:r w:rsidR="002D17F6" w:rsidRPr="00B360D9">
        <w:rPr>
          <w:rFonts w:ascii="Calibri" w:eastAsia="Calibri" w:hAnsi="Calibri" w:cs="Times New Roman"/>
          <w:bCs/>
          <w:sz w:val="24"/>
          <w:szCs w:val="24"/>
          <w:lang w:eastAsia="en-US"/>
        </w:rPr>
        <w:t>Karabitsakos</w:t>
      </w:r>
      <w:proofErr w:type="spellEnd"/>
      <w:r w:rsidR="002D17F6" w:rsidRPr="00B360D9">
        <w:rPr>
          <w:rFonts w:ascii="Calibri" w:eastAsia="Calibri" w:hAnsi="Calibri" w:cs="Times New Roman"/>
          <w:bCs/>
          <w:sz w:val="24"/>
          <w:szCs w:val="24"/>
          <w:lang w:eastAsia="en-US"/>
        </w:rPr>
        <w:t xml:space="preserve"> had told him that he was in the Bentleigh area seeking assistance for a sore wisdom tooth.</w:t>
      </w:r>
    </w:p>
    <w:p w14:paraId="344C2F90" w14:textId="77777777" w:rsidR="00B360D9" w:rsidRPr="00B360D9" w:rsidRDefault="00B360D9" w:rsidP="00B360D9">
      <w:pPr>
        <w:pStyle w:val="ListParagraph"/>
        <w:rPr>
          <w:rFonts w:ascii="Calibri" w:eastAsia="Calibri" w:hAnsi="Calibri" w:cs="Times New Roman"/>
          <w:bCs/>
          <w:sz w:val="24"/>
          <w:szCs w:val="24"/>
          <w:lang w:eastAsia="en-US"/>
        </w:rPr>
      </w:pPr>
    </w:p>
    <w:p w14:paraId="4FE1F99D" w14:textId="77777777" w:rsidR="00B360D9" w:rsidRDefault="00B360D9"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evidence of Mr </w:t>
      </w:r>
      <w:proofErr w:type="spellStart"/>
      <w:r w:rsidR="002D17F6" w:rsidRPr="00B360D9">
        <w:rPr>
          <w:rFonts w:ascii="Calibri" w:eastAsia="Calibri" w:hAnsi="Calibri" w:cs="Times New Roman"/>
          <w:bCs/>
          <w:sz w:val="24"/>
          <w:szCs w:val="24"/>
          <w:lang w:eastAsia="en-US"/>
        </w:rPr>
        <w:t>Karabitsakos</w:t>
      </w:r>
      <w:proofErr w:type="spellEnd"/>
      <w:r w:rsidR="002D17F6" w:rsidRPr="00B360D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is</w:t>
      </w:r>
      <w:r w:rsidR="002D17F6" w:rsidRPr="00B360D9">
        <w:rPr>
          <w:rFonts w:ascii="Calibri" w:eastAsia="Calibri" w:hAnsi="Calibri" w:cs="Times New Roman"/>
          <w:bCs/>
          <w:sz w:val="24"/>
          <w:szCs w:val="24"/>
          <w:lang w:eastAsia="en-US"/>
        </w:rPr>
        <w:t xml:space="preserve"> flimsy. He did not provide any evidence of having attended the doctor, dentist or chemist</w:t>
      </w:r>
      <w:r>
        <w:rPr>
          <w:rFonts w:ascii="Calibri" w:eastAsia="Calibri" w:hAnsi="Calibri" w:cs="Times New Roman"/>
          <w:bCs/>
          <w:sz w:val="24"/>
          <w:szCs w:val="24"/>
          <w:lang w:eastAsia="en-US"/>
        </w:rPr>
        <w:t>. W</w:t>
      </w:r>
      <w:r w:rsidR="002D17F6" w:rsidRPr="00B360D9">
        <w:rPr>
          <w:rFonts w:ascii="Calibri" w:eastAsia="Calibri" w:hAnsi="Calibri" w:cs="Times New Roman"/>
          <w:bCs/>
          <w:sz w:val="24"/>
          <w:szCs w:val="24"/>
          <w:lang w:eastAsia="en-US"/>
        </w:rPr>
        <w:t xml:space="preserve">e doubt that he did so. </w:t>
      </w:r>
      <w:r>
        <w:rPr>
          <w:rFonts w:ascii="Calibri" w:eastAsia="Calibri" w:hAnsi="Calibri" w:cs="Times New Roman"/>
          <w:bCs/>
          <w:sz w:val="24"/>
          <w:szCs w:val="24"/>
          <w:lang w:eastAsia="en-US"/>
        </w:rPr>
        <w:t xml:space="preserve">Mr </w:t>
      </w:r>
      <w:proofErr w:type="spellStart"/>
      <w:r w:rsidR="002D17F6" w:rsidRPr="00B360D9">
        <w:rPr>
          <w:rFonts w:ascii="Calibri" w:eastAsia="Calibri" w:hAnsi="Calibri" w:cs="Times New Roman"/>
          <w:bCs/>
          <w:sz w:val="24"/>
          <w:szCs w:val="24"/>
          <w:lang w:eastAsia="en-US"/>
        </w:rPr>
        <w:t>Gritzalis</w:t>
      </w:r>
      <w:proofErr w:type="spellEnd"/>
      <w:r w:rsidR="002D17F6" w:rsidRPr="00B360D9">
        <w:rPr>
          <w:rFonts w:ascii="Calibri" w:eastAsia="Calibri" w:hAnsi="Calibri" w:cs="Times New Roman"/>
          <w:bCs/>
          <w:sz w:val="24"/>
          <w:szCs w:val="24"/>
          <w:lang w:eastAsia="en-US"/>
        </w:rPr>
        <w:t xml:space="preserve"> was not made available to give evidence in this hearing, and we regard his evidence as very weak.</w:t>
      </w:r>
      <w:r>
        <w:rPr>
          <w:rFonts w:ascii="Calibri" w:eastAsia="Calibri" w:hAnsi="Calibri" w:cs="Times New Roman"/>
          <w:bCs/>
          <w:sz w:val="24"/>
          <w:szCs w:val="24"/>
          <w:lang w:eastAsia="en-US"/>
        </w:rPr>
        <w:t xml:space="preserve"> </w:t>
      </w:r>
      <w:r w:rsidR="002D17F6" w:rsidRPr="00B360D9">
        <w:rPr>
          <w:rFonts w:ascii="Calibri" w:eastAsia="Calibri" w:hAnsi="Calibri" w:cs="Times New Roman"/>
          <w:bCs/>
          <w:sz w:val="24"/>
          <w:szCs w:val="24"/>
          <w:lang w:eastAsia="en-US"/>
        </w:rPr>
        <w:t xml:space="preserve">Ms </w:t>
      </w:r>
      <w:proofErr w:type="spellStart"/>
      <w:r w:rsidR="002D17F6" w:rsidRPr="00B360D9">
        <w:rPr>
          <w:rFonts w:ascii="Calibri" w:eastAsia="Calibri" w:hAnsi="Calibri" w:cs="Times New Roman"/>
          <w:bCs/>
          <w:sz w:val="24"/>
          <w:szCs w:val="24"/>
          <w:lang w:eastAsia="en-US"/>
        </w:rPr>
        <w:t>Lardian</w:t>
      </w:r>
      <w:proofErr w:type="spellEnd"/>
      <w:r w:rsidR="002D17F6" w:rsidRPr="00B360D9">
        <w:rPr>
          <w:rFonts w:ascii="Calibri" w:eastAsia="Calibri" w:hAnsi="Calibri" w:cs="Times New Roman"/>
          <w:bCs/>
          <w:sz w:val="24"/>
          <w:szCs w:val="24"/>
          <w:lang w:eastAsia="en-US"/>
        </w:rPr>
        <w:t xml:space="preserve"> was not prepared to give evidence in this hearing.</w:t>
      </w:r>
    </w:p>
    <w:p w14:paraId="2B31DB6C" w14:textId="77777777" w:rsidR="00B360D9" w:rsidRPr="00B360D9" w:rsidRDefault="00B360D9" w:rsidP="00B360D9">
      <w:pPr>
        <w:pStyle w:val="ListParagraph"/>
        <w:rPr>
          <w:rFonts w:ascii="Calibri" w:eastAsia="Calibri" w:hAnsi="Calibri" w:cs="Times New Roman"/>
          <w:bCs/>
          <w:sz w:val="24"/>
          <w:szCs w:val="24"/>
          <w:lang w:eastAsia="en-US"/>
        </w:rPr>
      </w:pPr>
    </w:p>
    <w:p w14:paraId="1EEBF285" w14:textId="20CA7528" w:rsidR="00CE5420" w:rsidRDefault="002D17F6"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360D9">
        <w:rPr>
          <w:rFonts w:ascii="Calibri" w:eastAsia="Calibri" w:hAnsi="Calibri" w:cs="Times New Roman"/>
          <w:bCs/>
          <w:sz w:val="24"/>
          <w:szCs w:val="24"/>
          <w:lang w:eastAsia="en-US"/>
        </w:rPr>
        <w:t xml:space="preserve">Even </w:t>
      </w:r>
      <w:r w:rsidR="00B360D9">
        <w:rPr>
          <w:rFonts w:ascii="Calibri" w:eastAsia="Calibri" w:hAnsi="Calibri" w:cs="Times New Roman"/>
          <w:bCs/>
          <w:sz w:val="24"/>
          <w:szCs w:val="24"/>
          <w:lang w:eastAsia="en-US"/>
        </w:rPr>
        <w:t>if we were</w:t>
      </w:r>
      <w:r w:rsidRPr="00B360D9">
        <w:rPr>
          <w:rFonts w:ascii="Calibri" w:eastAsia="Calibri" w:hAnsi="Calibri" w:cs="Times New Roman"/>
          <w:bCs/>
          <w:sz w:val="24"/>
          <w:szCs w:val="24"/>
          <w:lang w:eastAsia="en-US"/>
        </w:rPr>
        <w:t xml:space="preserve"> to accept that the visits to the doctor, dentist and chemist did occur</w:t>
      </w:r>
      <w:r w:rsidR="00B360D9">
        <w:rPr>
          <w:rFonts w:ascii="Calibri" w:eastAsia="Calibri" w:hAnsi="Calibri" w:cs="Times New Roman"/>
          <w:bCs/>
          <w:sz w:val="24"/>
          <w:szCs w:val="24"/>
          <w:lang w:eastAsia="en-US"/>
        </w:rPr>
        <w:t>,</w:t>
      </w:r>
      <w:r w:rsidRPr="00B360D9">
        <w:rPr>
          <w:rFonts w:ascii="Calibri" w:eastAsia="Calibri" w:hAnsi="Calibri" w:cs="Times New Roman"/>
          <w:bCs/>
          <w:sz w:val="24"/>
          <w:szCs w:val="24"/>
          <w:lang w:eastAsia="en-US"/>
        </w:rPr>
        <w:t xml:space="preserve"> there appears to have been plenty of time for </w:t>
      </w:r>
      <w:r w:rsidR="00B360D9">
        <w:rPr>
          <w:rFonts w:ascii="Calibri" w:eastAsia="Calibri" w:hAnsi="Calibri" w:cs="Times New Roman"/>
          <w:bCs/>
          <w:sz w:val="24"/>
          <w:szCs w:val="24"/>
          <w:lang w:eastAsia="en-US"/>
        </w:rPr>
        <w:t xml:space="preserve">Mr </w:t>
      </w:r>
      <w:proofErr w:type="spellStart"/>
      <w:r w:rsidRPr="00B360D9">
        <w:rPr>
          <w:rFonts w:ascii="Calibri" w:eastAsia="Calibri" w:hAnsi="Calibri" w:cs="Times New Roman"/>
          <w:bCs/>
          <w:sz w:val="24"/>
          <w:szCs w:val="24"/>
          <w:lang w:eastAsia="en-US"/>
        </w:rPr>
        <w:t>Karabitsakos</w:t>
      </w:r>
      <w:proofErr w:type="spellEnd"/>
      <w:r w:rsidRPr="00B360D9">
        <w:rPr>
          <w:rFonts w:ascii="Calibri" w:eastAsia="Calibri" w:hAnsi="Calibri" w:cs="Times New Roman"/>
          <w:bCs/>
          <w:sz w:val="24"/>
          <w:szCs w:val="24"/>
          <w:lang w:eastAsia="en-US"/>
        </w:rPr>
        <w:t xml:space="preserve"> to have returned to the kennels to facilitate the inspection had he wished to do so. We note his declaration during a phone call to </w:t>
      </w:r>
      <w:r w:rsidR="00B360D9">
        <w:rPr>
          <w:rFonts w:ascii="Calibri" w:eastAsia="Calibri" w:hAnsi="Calibri" w:cs="Times New Roman"/>
          <w:bCs/>
          <w:sz w:val="24"/>
          <w:szCs w:val="24"/>
          <w:lang w:eastAsia="en-US"/>
        </w:rPr>
        <w:t xml:space="preserve">Ms </w:t>
      </w:r>
      <w:r w:rsidRPr="00B360D9">
        <w:rPr>
          <w:rFonts w:ascii="Calibri" w:eastAsia="Calibri" w:hAnsi="Calibri" w:cs="Times New Roman"/>
          <w:bCs/>
          <w:sz w:val="24"/>
          <w:szCs w:val="24"/>
          <w:lang w:eastAsia="en-US"/>
        </w:rPr>
        <w:t>Knapp</w:t>
      </w:r>
      <w:r w:rsidR="006D1FDA">
        <w:rPr>
          <w:rFonts w:ascii="Calibri" w:eastAsia="Calibri" w:hAnsi="Calibri" w:cs="Times New Roman"/>
          <w:bCs/>
          <w:sz w:val="24"/>
          <w:szCs w:val="24"/>
          <w:lang w:eastAsia="en-US"/>
        </w:rPr>
        <w:t>,</w:t>
      </w:r>
      <w:r w:rsidRPr="00B360D9">
        <w:rPr>
          <w:rFonts w:ascii="Calibri" w:eastAsia="Calibri" w:hAnsi="Calibri" w:cs="Times New Roman"/>
          <w:bCs/>
          <w:sz w:val="24"/>
          <w:szCs w:val="24"/>
          <w:lang w:eastAsia="en-US"/>
        </w:rPr>
        <w:t xml:space="preserve"> </w:t>
      </w:r>
      <w:proofErr w:type="gramStart"/>
      <w:r w:rsidRPr="00B360D9">
        <w:rPr>
          <w:rFonts w:ascii="Calibri" w:eastAsia="Calibri" w:hAnsi="Calibri" w:cs="Times New Roman"/>
          <w:bCs/>
          <w:sz w:val="24"/>
          <w:szCs w:val="24"/>
          <w:lang w:eastAsia="en-US"/>
        </w:rPr>
        <w:t>during the course of</w:t>
      </w:r>
      <w:proofErr w:type="gramEnd"/>
      <w:r w:rsidRPr="00B360D9">
        <w:rPr>
          <w:rFonts w:ascii="Calibri" w:eastAsia="Calibri" w:hAnsi="Calibri" w:cs="Times New Roman"/>
          <w:bCs/>
          <w:sz w:val="24"/>
          <w:szCs w:val="24"/>
          <w:lang w:eastAsia="en-US"/>
        </w:rPr>
        <w:t xml:space="preserve"> that morning</w:t>
      </w:r>
      <w:r w:rsidR="006D1FDA">
        <w:rPr>
          <w:rFonts w:ascii="Calibri" w:eastAsia="Calibri" w:hAnsi="Calibri" w:cs="Times New Roman"/>
          <w:bCs/>
          <w:sz w:val="24"/>
          <w:szCs w:val="24"/>
          <w:lang w:eastAsia="en-US"/>
        </w:rPr>
        <w:t>,</w:t>
      </w:r>
      <w:r w:rsidRPr="00B360D9">
        <w:rPr>
          <w:rFonts w:ascii="Calibri" w:eastAsia="Calibri" w:hAnsi="Calibri" w:cs="Times New Roman"/>
          <w:bCs/>
          <w:sz w:val="24"/>
          <w:szCs w:val="24"/>
          <w:lang w:eastAsia="en-US"/>
        </w:rPr>
        <w:t xml:space="preserve"> that he would not return to the property until she had left. </w:t>
      </w:r>
    </w:p>
    <w:p w14:paraId="5CC39BFA" w14:textId="77777777" w:rsidR="00CE5420" w:rsidRPr="00CE5420" w:rsidRDefault="00CE5420" w:rsidP="00CE5420">
      <w:pPr>
        <w:pStyle w:val="ListParagraph"/>
        <w:rPr>
          <w:rFonts w:ascii="Calibri" w:eastAsia="Calibri" w:hAnsi="Calibri" w:cs="Times New Roman"/>
          <w:bCs/>
          <w:sz w:val="24"/>
          <w:szCs w:val="24"/>
          <w:lang w:eastAsia="en-US"/>
        </w:rPr>
      </w:pPr>
    </w:p>
    <w:p w14:paraId="6ED1E0D6" w14:textId="1BAF4AF0" w:rsidR="00B360D9" w:rsidRDefault="00462A95" w:rsidP="00B360D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62A95">
        <w:rPr>
          <w:rFonts w:ascii="Calibri" w:eastAsia="Calibri" w:hAnsi="Calibri" w:cs="Times New Roman"/>
          <w:bCs/>
          <w:sz w:val="24"/>
          <w:szCs w:val="24"/>
          <w:lang w:eastAsia="en-US"/>
        </w:rPr>
        <w:t>He hung up on her before she was able to complete the conversation, thus preventing her from having any further discussion about when he would return.</w:t>
      </w:r>
      <w:r>
        <w:rPr>
          <w:rFonts w:ascii="Calibri" w:eastAsia="Calibri" w:hAnsi="Calibri" w:cs="Times New Roman"/>
          <w:bCs/>
          <w:sz w:val="24"/>
          <w:szCs w:val="24"/>
          <w:lang w:eastAsia="en-US"/>
        </w:rPr>
        <w:t xml:space="preserve"> </w:t>
      </w:r>
      <w:r w:rsidR="002D17F6" w:rsidRPr="00B360D9">
        <w:rPr>
          <w:rFonts w:ascii="Calibri" w:eastAsia="Calibri" w:hAnsi="Calibri" w:cs="Times New Roman"/>
          <w:bCs/>
          <w:sz w:val="24"/>
          <w:szCs w:val="24"/>
          <w:lang w:eastAsia="en-US"/>
        </w:rPr>
        <w:t>His text messages to her that morning are contradictory and seem deliberately vague.</w:t>
      </w:r>
      <w:r w:rsidR="007B21E5">
        <w:rPr>
          <w:rFonts w:ascii="Calibri" w:eastAsia="Calibri" w:hAnsi="Calibri" w:cs="Times New Roman"/>
          <w:bCs/>
          <w:sz w:val="24"/>
          <w:szCs w:val="24"/>
          <w:lang w:eastAsia="en-US"/>
        </w:rPr>
        <w:t xml:space="preserve"> </w:t>
      </w:r>
      <w:r w:rsidR="007B21E5" w:rsidRPr="007B21E5">
        <w:rPr>
          <w:rFonts w:ascii="Calibri" w:eastAsia="Calibri" w:hAnsi="Calibri" w:cs="Times New Roman"/>
          <w:bCs/>
          <w:sz w:val="24"/>
          <w:szCs w:val="24"/>
          <w:lang w:eastAsia="en-US"/>
        </w:rPr>
        <w:t>Some of the messages contradict the evidence which he gave before us</w:t>
      </w:r>
      <w:r w:rsidR="007B21E5">
        <w:rPr>
          <w:rFonts w:ascii="Calibri" w:eastAsia="Calibri" w:hAnsi="Calibri" w:cs="Times New Roman"/>
          <w:bCs/>
          <w:sz w:val="24"/>
          <w:szCs w:val="24"/>
          <w:lang w:eastAsia="en-US"/>
        </w:rPr>
        <w:t>.</w:t>
      </w:r>
    </w:p>
    <w:p w14:paraId="24680E63" w14:textId="3E802EB7" w:rsidR="00917BF5" w:rsidRDefault="002D17F6"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360D9">
        <w:rPr>
          <w:rFonts w:ascii="Calibri" w:eastAsia="Calibri" w:hAnsi="Calibri" w:cs="Times New Roman"/>
          <w:bCs/>
          <w:sz w:val="24"/>
          <w:szCs w:val="24"/>
          <w:lang w:eastAsia="en-US"/>
        </w:rPr>
        <w:lastRenderedPageBreak/>
        <w:t xml:space="preserve">We consider it clear that he </w:t>
      </w:r>
      <w:r w:rsidR="00D54542">
        <w:rPr>
          <w:rFonts w:ascii="Calibri" w:eastAsia="Calibri" w:hAnsi="Calibri" w:cs="Times New Roman"/>
          <w:bCs/>
          <w:sz w:val="24"/>
          <w:szCs w:val="24"/>
          <w:lang w:eastAsia="en-US"/>
        </w:rPr>
        <w:t>was</w:t>
      </w:r>
      <w:r w:rsidRPr="00B360D9">
        <w:rPr>
          <w:rFonts w:ascii="Calibri" w:eastAsia="Calibri" w:hAnsi="Calibri" w:cs="Times New Roman"/>
          <w:bCs/>
          <w:sz w:val="24"/>
          <w:szCs w:val="24"/>
          <w:lang w:eastAsia="en-US"/>
        </w:rPr>
        <w:t xml:space="preserve"> determined to make it as difficult as possible for </w:t>
      </w:r>
      <w:r w:rsidR="00917BF5">
        <w:rPr>
          <w:rFonts w:ascii="Calibri" w:eastAsia="Calibri" w:hAnsi="Calibri" w:cs="Times New Roman"/>
          <w:bCs/>
          <w:sz w:val="24"/>
          <w:szCs w:val="24"/>
          <w:lang w:eastAsia="en-US"/>
        </w:rPr>
        <w:t xml:space="preserve">Ms </w:t>
      </w:r>
      <w:r w:rsidRPr="00B360D9">
        <w:rPr>
          <w:rFonts w:ascii="Calibri" w:eastAsia="Calibri" w:hAnsi="Calibri" w:cs="Times New Roman"/>
          <w:bCs/>
          <w:sz w:val="24"/>
          <w:szCs w:val="24"/>
          <w:lang w:eastAsia="en-US"/>
        </w:rPr>
        <w:t>Knapp to undertake the inspection on that day.</w:t>
      </w:r>
    </w:p>
    <w:p w14:paraId="46FCAAD4" w14:textId="77777777" w:rsidR="00917BF5" w:rsidRPr="00917BF5" w:rsidRDefault="00917BF5" w:rsidP="00917BF5">
      <w:pPr>
        <w:pStyle w:val="ListParagraph"/>
        <w:rPr>
          <w:rFonts w:ascii="Calibri" w:eastAsia="Calibri" w:hAnsi="Calibri" w:cs="Times New Roman"/>
          <w:bCs/>
          <w:sz w:val="24"/>
          <w:szCs w:val="24"/>
          <w:lang w:eastAsia="en-US"/>
        </w:rPr>
      </w:pPr>
    </w:p>
    <w:p w14:paraId="331B7E13" w14:textId="7B48357B" w:rsidR="00917BF5" w:rsidRDefault="002D17F6"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17BF5">
        <w:rPr>
          <w:rFonts w:ascii="Calibri" w:eastAsia="Calibri" w:hAnsi="Calibri" w:cs="Times New Roman"/>
          <w:bCs/>
          <w:sz w:val="24"/>
          <w:szCs w:val="24"/>
          <w:lang w:eastAsia="en-US"/>
        </w:rPr>
        <w:t xml:space="preserve">Mr </w:t>
      </w:r>
      <w:proofErr w:type="spellStart"/>
      <w:r w:rsidRP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complained that there was a lack of CCTV or body worn camera footage produced by the </w:t>
      </w:r>
      <w:r w:rsidR="00917BF5">
        <w:rPr>
          <w:rFonts w:ascii="Calibri" w:eastAsia="Calibri" w:hAnsi="Calibri" w:cs="Times New Roman"/>
          <w:bCs/>
          <w:sz w:val="24"/>
          <w:szCs w:val="24"/>
          <w:lang w:eastAsia="en-US"/>
        </w:rPr>
        <w:t>S</w:t>
      </w:r>
      <w:r w:rsidRPr="00917BF5">
        <w:rPr>
          <w:rFonts w:ascii="Calibri" w:eastAsia="Calibri" w:hAnsi="Calibri" w:cs="Times New Roman"/>
          <w:bCs/>
          <w:sz w:val="24"/>
          <w:szCs w:val="24"/>
          <w:lang w:eastAsia="en-US"/>
        </w:rPr>
        <w:t>tewards in respect of that visit. We were able to view the footage from Ms Knapp</w:t>
      </w:r>
      <w:r w:rsidR="00917BF5">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s body worn camera, and this corresponded with</w:t>
      </w:r>
      <w:r w:rsidR="00D54542">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and supported</w:t>
      </w:r>
      <w:r w:rsidR="00D54542">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the evidence</w:t>
      </w:r>
      <w:r w:rsidR="00917BF5">
        <w:rPr>
          <w:rFonts w:ascii="Calibri" w:eastAsia="Calibri" w:hAnsi="Calibri" w:cs="Times New Roman"/>
          <w:bCs/>
          <w:sz w:val="24"/>
          <w:szCs w:val="24"/>
          <w:lang w:eastAsia="en-US"/>
        </w:rPr>
        <w:t xml:space="preserve"> </w:t>
      </w:r>
      <w:r w:rsidRPr="00917BF5">
        <w:rPr>
          <w:rFonts w:ascii="Calibri" w:eastAsia="Calibri" w:hAnsi="Calibri" w:cs="Times New Roman"/>
          <w:bCs/>
          <w:sz w:val="24"/>
          <w:szCs w:val="24"/>
          <w:lang w:eastAsia="en-US"/>
        </w:rPr>
        <w:t>she gave</w:t>
      </w:r>
      <w:r w:rsidR="00917BF5">
        <w:rPr>
          <w:rFonts w:ascii="Calibri" w:eastAsia="Calibri" w:hAnsi="Calibri" w:cs="Times New Roman"/>
          <w:bCs/>
          <w:sz w:val="24"/>
          <w:szCs w:val="24"/>
          <w:lang w:eastAsia="en-US"/>
        </w:rPr>
        <w:t>.</w:t>
      </w:r>
    </w:p>
    <w:p w14:paraId="40C066C2" w14:textId="77777777" w:rsidR="00917BF5" w:rsidRPr="00917BF5" w:rsidRDefault="00917BF5" w:rsidP="00917BF5">
      <w:pPr>
        <w:pStyle w:val="ListParagraph"/>
        <w:rPr>
          <w:rFonts w:ascii="Calibri" w:eastAsia="Calibri" w:hAnsi="Calibri" w:cs="Times New Roman"/>
          <w:bCs/>
          <w:sz w:val="24"/>
          <w:szCs w:val="24"/>
          <w:lang w:eastAsia="en-US"/>
        </w:rPr>
      </w:pPr>
    </w:p>
    <w:p w14:paraId="2488538E" w14:textId="77777777" w:rsidR="00917BF5" w:rsidRDefault="002D17F6"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17BF5">
        <w:rPr>
          <w:rFonts w:ascii="Calibri" w:eastAsia="Calibri" w:hAnsi="Calibri" w:cs="Times New Roman"/>
          <w:bCs/>
          <w:sz w:val="24"/>
          <w:szCs w:val="24"/>
          <w:lang w:eastAsia="en-US"/>
        </w:rPr>
        <w:t>We thus find the charge of preventing the kennel inspection proven.</w:t>
      </w:r>
    </w:p>
    <w:p w14:paraId="1CFA28BC" w14:textId="77777777" w:rsidR="00917BF5" w:rsidRPr="00917BF5" w:rsidRDefault="00917BF5" w:rsidP="00917BF5">
      <w:pPr>
        <w:pStyle w:val="ListParagraph"/>
        <w:rPr>
          <w:rFonts w:ascii="Calibri" w:eastAsia="Calibri" w:hAnsi="Calibri" w:cs="Times New Roman"/>
          <w:bCs/>
          <w:sz w:val="24"/>
          <w:szCs w:val="24"/>
          <w:lang w:eastAsia="en-US"/>
        </w:rPr>
      </w:pPr>
    </w:p>
    <w:p w14:paraId="00C33949" w14:textId="77777777" w:rsidR="00917BF5" w:rsidRDefault="002D17F6"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17BF5">
        <w:rPr>
          <w:rFonts w:ascii="Calibri" w:eastAsia="Calibri" w:hAnsi="Calibri" w:cs="Times New Roman"/>
          <w:bCs/>
          <w:sz w:val="24"/>
          <w:szCs w:val="24"/>
          <w:lang w:eastAsia="en-US"/>
        </w:rPr>
        <w:t xml:space="preserve">We further accept that </w:t>
      </w:r>
      <w:r w:rsidR="00917BF5">
        <w:rPr>
          <w:rFonts w:ascii="Calibri" w:eastAsia="Calibri" w:hAnsi="Calibri" w:cs="Times New Roman"/>
          <w:bCs/>
          <w:sz w:val="24"/>
          <w:szCs w:val="24"/>
          <w:lang w:eastAsia="en-US"/>
        </w:rPr>
        <w:t xml:space="preserve">Mr </w:t>
      </w:r>
      <w:proofErr w:type="spellStart"/>
      <w:r w:rsidRP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failed to comply with the </w:t>
      </w:r>
      <w:r w:rsidR="00917BF5">
        <w:rPr>
          <w:rFonts w:ascii="Calibri" w:eastAsia="Calibri" w:hAnsi="Calibri" w:cs="Times New Roman"/>
          <w:bCs/>
          <w:sz w:val="24"/>
          <w:szCs w:val="24"/>
          <w:lang w:eastAsia="en-US"/>
        </w:rPr>
        <w:t>L</w:t>
      </w:r>
      <w:r w:rsidRPr="00917BF5">
        <w:rPr>
          <w:rFonts w:ascii="Calibri" w:eastAsia="Calibri" w:hAnsi="Calibri" w:cs="Times New Roman"/>
          <w:bCs/>
          <w:sz w:val="24"/>
          <w:szCs w:val="24"/>
          <w:lang w:eastAsia="en-US"/>
        </w:rPr>
        <w:t xml:space="preserve">awful </w:t>
      </w:r>
      <w:r w:rsidR="00917BF5">
        <w:rPr>
          <w:rFonts w:ascii="Calibri" w:eastAsia="Calibri" w:hAnsi="Calibri" w:cs="Times New Roman"/>
          <w:bCs/>
          <w:sz w:val="24"/>
          <w:szCs w:val="24"/>
          <w:lang w:eastAsia="en-US"/>
        </w:rPr>
        <w:t>O</w:t>
      </w:r>
      <w:r w:rsidRPr="00917BF5">
        <w:rPr>
          <w:rFonts w:ascii="Calibri" w:eastAsia="Calibri" w:hAnsi="Calibri" w:cs="Times New Roman"/>
          <w:bCs/>
          <w:sz w:val="24"/>
          <w:szCs w:val="24"/>
          <w:lang w:eastAsia="en-US"/>
        </w:rPr>
        <w:t xml:space="preserve">rder. </w:t>
      </w:r>
    </w:p>
    <w:p w14:paraId="5C7961FC" w14:textId="77777777" w:rsidR="00917BF5" w:rsidRPr="00917BF5" w:rsidRDefault="00917BF5" w:rsidP="00917BF5">
      <w:pPr>
        <w:pStyle w:val="ListParagraph"/>
        <w:rPr>
          <w:rFonts w:ascii="Calibri" w:eastAsia="Calibri" w:hAnsi="Calibri" w:cs="Times New Roman"/>
          <w:bCs/>
          <w:sz w:val="24"/>
          <w:szCs w:val="24"/>
          <w:lang w:eastAsia="en-US"/>
        </w:rPr>
      </w:pPr>
    </w:p>
    <w:p w14:paraId="1AFEC9E4" w14:textId="2E1089A3" w:rsidR="00917BF5" w:rsidRDefault="002D17F6"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17BF5">
        <w:rPr>
          <w:rFonts w:ascii="Calibri" w:eastAsia="Calibri" w:hAnsi="Calibri" w:cs="Times New Roman"/>
          <w:bCs/>
          <w:sz w:val="24"/>
          <w:szCs w:val="24"/>
          <w:lang w:eastAsia="en-US"/>
        </w:rPr>
        <w:t>We note however</w:t>
      </w:r>
      <w:r w:rsidR="00917BF5">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that the order only gave </w:t>
      </w:r>
      <w:r w:rsidR="00917BF5">
        <w:rPr>
          <w:rFonts w:ascii="Calibri" w:eastAsia="Calibri" w:hAnsi="Calibri" w:cs="Times New Roman"/>
          <w:bCs/>
          <w:sz w:val="24"/>
          <w:szCs w:val="24"/>
          <w:lang w:eastAsia="en-US"/>
        </w:rPr>
        <w:t xml:space="preserve">Mr </w:t>
      </w:r>
      <w:proofErr w:type="spellStart"/>
      <w:r w:rsidRP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40 minutes from the time it was issued till its deadline for compliance. This was done on the </w:t>
      </w:r>
      <w:r w:rsidR="00917BF5">
        <w:rPr>
          <w:rFonts w:ascii="Calibri" w:eastAsia="Calibri" w:hAnsi="Calibri" w:cs="Times New Roman"/>
          <w:bCs/>
          <w:sz w:val="24"/>
          <w:szCs w:val="24"/>
          <w:lang w:eastAsia="en-US"/>
        </w:rPr>
        <w:t>S</w:t>
      </w:r>
      <w:r w:rsidRPr="00917BF5">
        <w:rPr>
          <w:rFonts w:ascii="Calibri" w:eastAsia="Calibri" w:hAnsi="Calibri" w:cs="Times New Roman"/>
          <w:bCs/>
          <w:sz w:val="24"/>
          <w:szCs w:val="24"/>
          <w:lang w:eastAsia="en-US"/>
        </w:rPr>
        <w:t xml:space="preserve">tewards’ assumption that he was </w:t>
      </w:r>
      <w:proofErr w:type="gramStart"/>
      <w:r w:rsidRPr="00917BF5">
        <w:rPr>
          <w:rFonts w:ascii="Calibri" w:eastAsia="Calibri" w:hAnsi="Calibri" w:cs="Times New Roman"/>
          <w:bCs/>
          <w:sz w:val="24"/>
          <w:szCs w:val="24"/>
          <w:lang w:eastAsia="en-US"/>
        </w:rPr>
        <w:t>actually inside</w:t>
      </w:r>
      <w:proofErr w:type="gramEnd"/>
      <w:r w:rsidRPr="00917BF5">
        <w:rPr>
          <w:rFonts w:ascii="Calibri" w:eastAsia="Calibri" w:hAnsi="Calibri" w:cs="Times New Roman"/>
          <w:bCs/>
          <w:sz w:val="24"/>
          <w:szCs w:val="24"/>
          <w:lang w:eastAsia="en-US"/>
        </w:rPr>
        <w:t xml:space="preserve"> the </w:t>
      </w:r>
      <w:r w:rsidR="0034181D" w:rsidRPr="00917BF5">
        <w:rPr>
          <w:rFonts w:ascii="Calibri" w:eastAsia="Calibri" w:hAnsi="Calibri" w:cs="Times New Roman"/>
          <w:bCs/>
          <w:sz w:val="24"/>
          <w:szCs w:val="24"/>
          <w:lang w:eastAsia="en-US"/>
        </w:rPr>
        <w:t>house and</w:t>
      </w:r>
      <w:r w:rsidRPr="00917BF5">
        <w:rPr>
          <w:rFonts w:ascii="Calibri" w:eastAsia="Calibri" w:hAnsi="Calibri" w:cs="Times New Roman"/>
          <w:bCs/>
          <w:sz w:val="24"/>
          <w:szCs w:val="24"/>
          <w:lang w:eastAsia="en-US"/>
        </w:rPr>
        <w:t xml:space="preserve"> had not left the property as he had claimed. The evidence from </w:t>
      </w:r>
      <w:r w:rsidR="00917BF5">
        <w:rPr>
          <w:rFonts w:ascii="Calibri" w:eastAsia="Calibri" w:hAnsi="Calibri" w:cs="Times New Roman"/>
          <w:bCs/>
          <w:sz w:val="24"/>
          <w:szCs w:val="24"/>
          <w:lang w:eastAsia="en-US"/>
        </w:rPr>
        <w:t xml:space="preserve">Mr </w:t>
      </w:r>
      <w:proofErr w:type="spellStart"/>
      <w:r w:rsidRP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was that he was in Bentleigh and was </w:t>
      </w:r>
      <w:r w:rsidR="00917BF5">
        <w:rPr>
          <w:rFonts w:ascii="Calibri" w:eastAsia="Calibri" w:hAnsi="Calibri" w:cs="Times New Roman"/>
          <w:bCs/>
          <w:sz w:val="24"/>
          <w:szCs w:val="24"/>
          <w:lang w:eastAsia="en-US"/>
        </w:rPr>
        <w:t xml:space="preserve">a </w:t>
      </w:r>
      <w:proofErr w:type="gramStart"/>
      <w:r w:rsidR="00917BF5">
        <w:rPr>
          <w:rFonts w:ascii="Calibri" w:eastAsia="Calibri" w:hAnsi="Calibri" w:cs="Times New Roman"/>
          <w:bCs/>
          <w:sz w:val="24"/>
          <w:szCs w:val="24"/>
          <w:lang w:eastAsia="en-US"/>
        </w:rPr>
        <w:t>one hour</w:t>
      </w:r>
      <w:proofErr w:type="gramEnd"/>
      <w:r w:rsidR="00917BF5">
        <w:rPr>
          <w:rFonts w:ascii="Calibri" w:eastAsia="Calibri" w:hAnsi="Calibri" w:cs="Times New Roman"/>
          <w:bCs/>
          <w:sz w:val="24"/>
          <w:szCs w:val="24"/>
          <w:lang w:eastAsia="en-US"/>
        </w:rPr>
        <w:t xml:space="preserve"> </w:t>
      </w:r>
      <w:r w:rsidRPr="00917BF5">
        <w:rPr>
          <w:rFonts w:ascii="Calibri" w:eastAsia="Calibri" w:hAnsi="Calibri" w:cs="Times New Roman"/>
          <w:bCs/>
          <w:sz w:val="24"/>
          <w:szCs w:val="24"/>
          <w:lang w:eastAsia="en-US"/>
        </w:rPr>
        <w:t xml:space="preserve">drive from the kennels. We accept that the </w:t>
      </w:r>
      <w:r w:rsidR="00917BF5">
        <w:rPr>
          <w:rFonts w:ascii="Calibri" w:eastAsia="Calibri" w:hAnsi="Calibri" w:cs="Times New Roman"/>
          <w:bCs/>
          <w:sz w:val="24"/>
          <w:szCs w:val="24"/>
          <w:lang w:eastAsia="en-US"/>
        </w:rPr>
        <w:t>S</w:t>
      </w:r>
      <w:r w:rsidRPr="00917BF5">
        <w:rPr>
          <w:rFonts w:ascii="Calibri" w:eastAsia="Calibri" w:hAnsi="Calibri" w:cs="Times New Roman"/>
          <w:bCs/>
          <w:sz w:val="24"/>
          <w:szCs w:val="24"/>
          <w:lang w:eastAsia="en-US"/>
        </w:rPr>
        <w:t xml:space="preserve">tewards had good reason to suspect that </w:t>
      </w:r>
      <w:r w:rsidR="00917BF5">
        <w:rPr>
          <w:rFonts w:ascii="Calibri" w:eastAsia="Calibri" w:hAnsi="Calibri" w:cs="Times New Roman"/>
          <w:bCs/>
          <w:sz w:val="24"/>
          <w:szCs w:val="24"/>
          <w:lang w:eastAsia="en-US"/>
        </w:rPr>
        <w:t xml:space="preserve">Mr </w:t>
      </w:r>
      <w:proofErr w:type="spellStart"/>
      <w:r w:rsidRP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was falsely claiming to be absent from the property.</w:t>
      </w:r>
    </w:p>
    <w:p w14:paraId="73599EFB" w14:textId="77777777" w:rsidR="00170923" w:rsidRPr="00170923" w:rsidRDefault="00170923" w:rsidP="00170923">
      <w:pPr>
        <w:pStyle w:val="ListParagraph"/>
        <w:rPr>
          <w:rFonts w:ascii="Calibri" w:eastAsia="Calibri" w:hAnsi="Calibri" w:cs="Times New Roman"/>
          <w:bCs/>
          <w:sz w:val="24"/>
          <w:szCs w:val="24"/>
          <w:lang w:eastAsia="en-US"/>
        </w:rPr>
      </w:pPr>
    </w:p>
    <w:p w14:paraId="15DA50C7" w14:textId="166410D9" w:rsidR="00170923" w:rsidRDefault="00170923"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70923">
        <w:rPr>
          <w:rFonts w:ascii="Calibri" w:eastAsia="Calibri" w:hAnsi="Calibri" w:cs="Times New Roman"/>
          <w:bCs/>
          <w:sz w:val="24"/>
          <w:szCs w:val="24"/>
          <w:lang w:eastAsia="en-US"/>
        </w:rPr>
        <w:t xml:space="preserve">We have considered whether a longer time should have been given for compliance with the </w:t>
      </w:r>
      <w:r>
        <w:rPr>
          <w:rFonts w:ascii="Calibri" w:eastAsia="Calibri" w:hAnsi="Calibri" w:cs="Times New Roman"/>
          <w:bCs/>
          <w:sz w:val="24"/>
          <w:szCs w:val="24"/>
          <w:lang w:eastAsia="en-US"/>
        </w:rPr>
        <w:t>Lawful O</w:t>
      </w:r>
      <w:r w:rsidRPr="00170923">
        <w:rPr>
          <w:rFonts w:ascii="Calibri" w:eastAsia="Calibri" w:hAnsi="Calibri" w:cs="Times New Roman"/>
          <w:bCs/>
          <w:sz w:val="24"/>
          <w:szCs w:val="24"/>
          <w:lang w:eastAsia="en-US"/>
        </w:rPr>
        <w:t xml:space="preserve">rder, given the serious consequences which flow from </w:t>
      </w:r>
      <w:r w:rsidR="0034181D">
        <w:rPr>
          <w:rFonts w:ascii="Calibri" w:eastAsia="Calibri" w:hAnsi="Calibri" w:cs="Times New Roman"/>
          <w:bCs/>
          <w:sz w:val="24"/>
          <w:szCs w:val="24"/>
          <w:lang w:eastAsia="en-US"/>
        </w:rPr>
        <w:t xml:space="preserve">a </w:t>
      </w:r>
      <w:r w:rsidRPr="00170923">
        <w:rPr>
          <w:rFonts w:ascii="Calibri" w:eastAsia="Calibri" w:hAnsi="Calibri" w:cs="Times New Roman"/>
          <w:bCs/>
          <w:sz w:val="24"/>
          <w:szCs w:val="24"/>
          <w:lang w:eastAsia="en-US"/>
        </w:rPr>
        <w:t xml:space="preserve">breach of this </w:t>
      </w:r>
      <w:r>
        <w:rPr>
          <w:rFonts w:ascii="Calibri" w:eastAsia="Calibri" w:hAnsi="Calibri" w:cs="Times New Roman"/>
          <w:bCs/>
          <w:sz w:val="24"/>
          <w:szCs w:val="24"/>
          <w:lang w:eastAsia="en-US"/>
        </w:rPr>
        <w:t>R</w:t>
      </w:r>
      <w:r w:rsidRPr="00170923">
        <w:rPr>
          <w:rFonts w:ascii="Calibri" w:eastAsia="Calibri" w:hAnsi="Calibri" w:cs="Times New Roman"/>
          <w:bCs/>
          <w:sz w:val="24"/>
          <w:szCs w:val="24"/>
          <w:lang w:eastAsia="en-US"/>
        </w:rPr>
        <w:t>ule.</w:t>
      </w:r>
    </w:p>
    <w:p w14:paraId="3B93EE78" w14:textId="77777777" w:rsidR="00917BF5" w:rsidRPr="00917BF5" w:rsidRDefault="00917BF5" w:rsidP="00917BF5">
      <w:pPr>
        <w:pStyle w:val="ListParagraph"/>
        <w:rPr>
          <w:rFonts w:ascii="Calibri" w:eastAsia="Calibri" w:hAnsi="Calibri" w:cs="Times New Roman"/>
          <w:bCs/>
          <w:sz w:val="24"/>
          <w:szCs w:val="24"/>
          <w:lang w:eastAsia="en-US"/>
        </w:rPr>
      </w:pPr>
    </w:p>
    <w:p w14:paraId="3DCE2738" w14:textId="65032958" w:rsidR="00917BF5" w:rsidRDefault="00DF251B" w:rsidP="00917B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F251B">
        <w:rPr>
          <w:rFonts w:ascii="Calibri" w:eastAsia="Calibri" w:hAnsi="Calibri" w:cs="Times New Roman"/>
          <w:bCs/>
          <w:sz w:val="24"/>
          <w:szCs w:val="24"/>
          <w:lang w:eastAsia="en-US"/>
        </w:rPr>
        <w:t>We have concluded that</w:t>
      </w:r>
      <w:r>
        <w:rPr>
          <w:rFonts w:ascii="Calibri" w:eastAsia="Calibri" w:hAnsi="Calibri" w:cs="Times New Roman"/>
          <w:bCs/>
          <w:sz w:val="24"/>
          <w:szCs w:val="24"/>
          <w:lang w:eastAsia="en-US"/>
        </w:rPr>
        <w:t>,</w:t>
      </w:r>
      <w:r w:rsidRPr="00DF251B">
        <w:rPr>
          <w:rFonts w:ascii="Calibri" w:eastAsia="Calibri" w:hAnsi="Calibri" w:cs="Times New Roman"/>
          <w:bCs/>
          <w:sz w:val="24"/>
          <w:szCs w:val="24"/>
          <w:lang w:eastAsia="en-US"/>
        </w:rPr>
        <w:t xml:space="preserve"> although a relatively short time was given between</w:t>
      </w:r>
      <w:r>
        <w:rPr>
          <w:rFonts w:ascii="Calibri" w:eastAsia="Calibri" w:hAnsi="Calibri" w:cs="Times New Roman"/>
          <w:bCs/>
          <w:sz w:val="24"/>
          <w:szCs w:val="24"/>
          <w:lang w:eastAsia="en-US"/>
        </w:rPr>
        <w:t xml:space="preserve"> the</w:t>
      </w:r>
      <w:r w:rsidRPr="00DF251B">
        <w:rPr>
          <w:rFonts w:ascii="Calibri" w:eastAsia="Calibri" w:hAnsi="Calibri" w:cs="Times New Roman"/>
          <w:bCs/>
          <w:sz w:val="24"/>
          <w:szCs w:val="24"/>
          <w:lang w:eastAsia="en-US"/>
        </w:rPr>
        <w:t xml:space="preserve"> service of the </w:t>
      </w:r>
      <w:r w:rsidR="0034181D">
        <w:rPr>
          <w:rFonts w:ascii="Calibri" w:eastAsia="Calibri" w:hAnsi="Calibri" w:cs="Times New Roman"/>
          <w:bCs/>
          <w:sz w:val="24"/>
          <w:szCs w:val="24"/>
          <w:lang w:eastAsia="en-US"/>
        </w:rPr>
        <w:t>Lawful</w:t>
      </w:r>
      <w:r>
        <w:rPr>
          <w:rFonts w:ascii="Calibri" w:eastAsia="Calibri" w:hAnsi="Calibri" w:cs="Times New Roman"/>
          <w:bCs/>
          <w:sz w:val="24"/>
          <w:szCs w:val="24"/>
          <w:lang w:eastAsia="en-US"/>
        </w:rPr>
        <w:t xml:space="preserve"> O</w:t>
      </w:r>
      <w:r w:rsidRPr="00DF251B">
        <w:rPr>
          <w:rFonts w:ascii="Calibri" w:eastAsia="Calibri" w:hAnsi="Calibri" w:cs="Times New Roman"/>
          <w:bCs/>
          <w:sz w:val="24"/>
          <w:szCs w:val="24"/>
          <w:lang w:eastAsia="en-US"/>
        </w:rPr>
        <w:t xml:space="preserve">rder and the time for its compliance, it is unlikely that </w:t>
      </w:r>
      <w:r>
        <w:rPr>
          <w:rFonts w:ascii="Calibri" w:eastAsia="Calibri" w:hAnsi="Calibri" w:cs="Times New Roman"/>
          <w:bCs/>
          <w:sz w:val="24"/>
          <w:szCs w:val="24"/>
          <w:lang w:eastAsia="en-US"/>
        </w:rPr>
        <w:t xml:space="preserve">Mr </w:t>
      </w:r>
      <w:proofErr w:type="spellStart"/>
      <w:r w:rsidRPr="00DF251B">
        <w:rPr>
          <w:rFonts w:ascii="Calibri" w:eastAsia="Calibri" w:hAnsi="Calibri" w:cs="Times New Roman"/>
          <w:bCs/>
          <w:sz w:val="24"/>
          <w:szCs w:val="24"/>
          <w:lang w:eastAsia="en-US"/>
        </w:rPr>
        <w:t>Karabitsakos</w:t>
      </w:r>
      <w:proofErr w:type="spellEnd"/>
      <w:r w:rsidRPr="00DF251B">
        <w:rPr>
          <w:rFonts w:ascii="Calibri" w:eastAsia="Calibri" w:hAnsi="Calibri" w:cs="Times New Roman"/>
          <w:bCs/>
          <w:sz w:val="24"/>
          <w:szCs w:val="24"/>
          <w:lang w:eastAsia="en-US"/>
        </w:rPr>
        <w:t xml:space="preserve"> would have complied with </w:t>
      </w:r>
      <w:r>
        <w:rPr>
          <w:rFonts w:ascii="Calibri" w:eastAsia="Calibri" w:hAnsi="Calibri" w:cs="Times New Roman"/>
          <w:bCs/>
          <w:sz w:val="24"/>
          <w:szCs w:val="24"/>
          <w:lang w:eastAsia="en-US"/>
        </w:rPr>
        <w:t>it</w:t>
      </w:r>
      <w:r w:rsidRPr="00DF251B">
        <w:rPr>
          <w:rFonts w:ascii="Calibri" w:eastAsia="Calibri" w:hAnsi="Calibri" w:cs="Times New Roman"/>
          <w:bCs/>
          <w:sz w:val="24"/>
          <w:szCs w:val="24"/>
          <w:lang w:eastAsia="en-US"/>
        </w:rPr>
        <w:t xml:space="preserve"> even if a longer time frame was given. We have reached that conclusion having regard to the lack of cooperation displayed in the text messages, and his phone responses to </w:t>
      </w:r>
      <w:r>
        <w:rPr>
          <w:rFonts w:ascii="Calibri" w:eastAsia="Calibri" w:hAnsi="Calibri" w:cs="Times New Roman"/>
          <w:bCs/>
          <w:sz w:val="24"/>
          <w:szCs w:val="24"/>
          <w:lang w:eastAsia="en-US"/>
        </w:rPr>
        <w:t xml:space="preserve">Ms </w:t>
      </w:r>
      <w:r w:rsidRPr="00DF251B">
        <w:rPr>
          <w:rFonts w:ascii="Calibri" w:eastAsia="Calibri" w:hAnsi="Calibri" w:cs="Times New Roman"/>
          <w:bCs/>
          <w:sz w:val="24"/>
          <w:szCs w:val="24"/>
          <w:lang w:eastAsia="en-US"/>
        </w:rPr>
        <w:t>Knapp before the order was imposed</w:t>
      </w:r>
      <w:r w:rsidR="002D17F6" w:rsidRPr="00917BF5">
        <w:rPr>
          <w:rFonts w:ascii="Calibri" w:eastAsia="Calibri" w:hAnsi="Calibri" w:cs="Times New Roman"/>
          <w:bCs/>
          <w:sz w:val="24"/>
          <w:szCs w:val="24"/>
          <w:lang w:eastAsia="en-US"/>
        </w:rPr>
        <w:t>.</w:t>
      </w:r>
    </w:p>
    <w:p w14:paraId="28C357E0" w14:textId="77777777" w:rsidR="00917BF5" w:rsidRPr="00917BF5" w:rsidRDefault="00917BF5" w:rsidP="00917BF5">
      <w:pPr>
        <w:pStyle w:val="ListParagraph"/>
        <w:rPr>
          <w:rFonts w:ascii="Calibri" w:eastAsia="Calibri" w:hAnsi="Calibri" w:cs="Times New Roman"/>
          <w:bCs/>
          <w:sz w:val="24"/>
          <w:szCs w:val="24"/>
          <w:lang w:eastAsia="en-US"/>
        </w:rPr>
      </w:pPr>
    </w:p>
    <w:p w14:paraId="5680EC3D" w14:textId="77777777" w:rsidR="00F97A9A" w:rsidRDefault="002D17F6" w:rsidP="00F97A9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17BF5">
        <w:rPr>
          <w:rFonts w:ascii="Calibri" w:eastAsia="Calibri" w:hAnsi="Calibri" w:cs="Times New Roman"/>
          <w:bCs/>
          <w:sz w:val="24"/>
          <w:szCs w:val="24"/>
          <w:lang w:eastAsia="en-US"/>
        </w:rPr>
        <w:t xml:space="preserve">We turn now to the contested charges on </w:t>
      </w:r>
      <w:r w:rsidR="00917BF5">
        <w:rPr>
          <w:rFonts w:ascii="Calibri" w:eastAsia="Calibri" w:hAnsi="Calibri" w:cs="Times New Roman"/>
          <w:bCs/>
          <w:sz w:val="24"/>
          <w:szCs w:val="24"/>
          <w:lang w:eastAsia="en-US"/>
        </w:rPr>
        <w:t>the third BOE</w:t>
      </w:r>
      <w:r w:rsidRPr="00917BF5">
        <w:rPr>
          <w:rFonts w:ascii="Calibri" w:eastAsia="Calibri" w:hAnsi="Calibri" w:cs="Times New Roman"/>
          <w:bCs/>
          <w:sz w:val="24"/>
          <w:szCs w:val="24"/>
          <w:lang w:eastAsia="en-US"/>
        </w:rPr>
        <w:t xml:space="preserve">. The second charge on that </w:t>
      </w:r>
      <w:r w:rsidR="00917BF5">
        <w:rPr>
          <w:rFonts w:ascii="Calibri" w:eastAsia="Calibri" w:hAnsi="Calibri" w:cs="Times New Roman"/>
          <w:bCs/>
          <w:sz w:val="24"/>
          <w:szCs w:val="24"/>
          <w:lang w:eastAsia="en-US"/>
        </w:rPr>
        <w:t>BOE</w:t>
      </w:r>
      <w:r w:rsidRPr="00917BF5">
        <w:rPr>
          <w:rFonts w:ascii="Calibri" w:eastAsia="Calibri" w:hAnsi="Calibri" w:cs="Times New Roman"/>
          <w:bCs/>
          <w:sz w:val="24"/>
          <w:szCs w:val="24"/>
          <w:lang w:eastAsia="en-US"/>
        </w:rPr>
        <w:t xml:space="preserve"> alleges that </w:t>
      </w:r>
      <w:r w:rsidR="00A31E53">
        <w:rPr>
          <w:rFonts w:ascii="Calibri" w:eastAsia="Calibri" w:hAnsi="Calibri" w:cs="Times New Roman"/>
          <w:bCs/>
          <w:sz w:val="24"/>
          <w:szCs w:val="24"/>
          <w:lang w:eastAsia="en-US"/>
        </w:rPr>
        <w:t xml:space="preserve">Mr </w:t>
      </w:r>
      <w:proofErr w:type="spellStart"/>
      <w:r w:rsidR="00A31E53">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committed an act detrimental or prejudicial to the image of greyhound racing. The particulars allege that</w:t>
      </w:r>
      <w:r w:rsidR="00917BF5">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at the time of surrender of the four dogs</w:t>
      </w:r>
      <w:r w:rsidR="00917BF5">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w:t>
      </w:r>
      <w:r w:rsidR="00917BF5">
        <w:rPr>
          <w:rFonts w:ascii="Calibri" w:eastAsia="Calibri" w:hAnsi="Calibri" w:cs="Times New Roman"/>
          <w:bCs/>
          <w:sz w:val="24"/>
          <w:szCs w:val="24"/>
          <w:lang w:eastAsia="en-US"/>
        </w:rPr>
        <w:t xml:space="preserve">Mr </w:t>
      </w:r>
      <w:proofErr w:type="spellStart"/>
      <w:r w:rsidR="00917BF5">
        <w:rPr>
          <w:rFonts w:ascii="Calibri" w:eastAsia="Calibri" w:hAnsi="Calibri" w:cs="Times New Roman"/>
          <w:bCs/>
          <w:sz w:val="24"/>
          <w:szCs w:val="24"/>
          <w:lang w:eastAsia="en-US"/>
        </w:rPr>
        <w:t>Karabitsakos</w:t>
      </w:r>
      <w:proofErr w:type="spellEnd"/>
      <w:r w:rsidRPr="00917BF5">
        <w:rPr>
          <w:rFonts w:ascii="Calibri" w:eastAsia="Calibri" w:hAnsi="Calibri" w:cs="Times New Roman"/>
          <w:bCs/>
          <w:sz w:val="24"/>
          <w:szCs w:val="24"/>
          <w:lang w:eastAsia="en-US"/>
        </w:rPr>
        <w:t xml:space="preserve"> falsely stated that the owner of the dogs</w:t>
      </w:r>
      <w:r w:rsidR="00A31E53">
        <w:rPr>
          <w:rFonts w:ascii="Calibri" w:eastAsia="Calibri" w:hAnsi="Calibri" w:cs="Times New Roman"/>
          <w:bCs/>
          <w:sz w:val="24"/>
          <w:szCs w:val="24"/>
          <w:lang w:eastAsia="en-US"/>
        </w:rPr>
        <w:t xml:space="preserve"> was </w:t>
      </w:r>
      <w:r w:rsidRPr="00917BF5">
        <w:rPr>
          <w:rFonts w:ascii="Calibri" w:eastAsia="Calibri" w:hAnsi="Calibri" w:cs="Times New Roman"/>
          <w:bCs/>
          <w:sz w:val="24"/>
          <w:szCs w:val="24"/>
          <w:lang w:eastAsia="en-US"/>
        </w:rPr>
        <w:t xml:space="preserve">his ex-wife’s mother, </w:t>
      </w:r>
      <w:r w:rsidR="00F97A9A">
        <w:rPr>
          <w:rFonts w:ascii="Calibri" w:eastAsia="Calibri" w:hAnsi="Calibri" w:cs="Times New Roman"/>
          <w:bCs/>
          <w:sz w:val="24"/>
          <w:szCs w:val="24"/>
          <w:lang w:eastAsia="en-US"/>
        </w:rPr>
        <w:t xml:space="preserve">who </w:t>
      </w:r>
      <w:r w:rsidRPr="00917BF5">
        <w:rPr>
          <w:rFonts w:ascii="Calibri" w:eastAsia="Calibri" w:hAnsi="Calibri" w:cs="Times New Roman"/>
          <w:bCs/>
          <w:sz w:val="24"/>
          <w:szCs w:val="24"/>
          <w:lang w:eastAsia="en-US"/>
        </w:rPr>
        <w:t xml:space="preserve">was overseas and had left him to care for the dogs. It was said that he further gave a false name of </w:t>
      </w:r>
      <w:r w:rsidR="00F97A9A">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Tony</w:t>
      </w:r>
      <w:r w:rsidR="00F97A9A">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refused to show ID, threatened to let the dogs out in the car park if they were not accepted for surrender, and said that if he had to return to his property with the dogs he would not feed the dogs and therefore</w:t>
      </w:r>
      <w:r w:rsidR="00F97A9A">
        <w:rPr>
          <w:rFonts w:ascii="Calibri" w:eastAsia="Calibri" w:hAnsi="Calibri" w:cs="Times New Roman"/>
          <w:bCs/>
          <w:sz w:val="24"/>
          <w:szCs w:val="24"/>
          <w:lang w:eastAsia="en-US"/>
        </w:rPr>
        <w:t>,</w:t>
      </w:r>
      <w:r w:rsidRPr="00917BF5">
        <w:rPr>
          <w:rFonts w:ascii="Calibri" w:eastAsia="Calibri" w:hAnsi="Calibri" w:cs="Times New Roman"/>
          <w:bCs/>
          <w:sz w:val="24"/>
          <w:szCs w:val="24"/>
          <w:lang w:eastAsia="en-US"/>
        </w:rPr>
        <w:t xml:space="preserve"> they would starve.</w:t>
      </w:r>
    </w:p>
    <w:p w14:paraId="63A09EC1" w14:textId="77777777" w:rsidR="00F97A9A" w:rsidRDefault="00F97A9A" w:rsidP="00F97A9A">
      <w:pPr>
        <w:pStyle w:val="ListParagraph"/>
        <w:spacing w:line="259" w:lineRule="auto"/>
        <w:ind w:left="426"/>
        <w:jc w:val="both"/>
        <w:rPr>
          <w:rFonts w:ascii="Calibri" w:eastAsia="Calibri" w:hAnsi="Calibri" w:cs="Times New Roman"/>
          <w:bCs/>
          <w:sz w:val="24"/>
          <w:szCs w:val="24"/>
          <w:lang w:eastAsia="en-US"/>
        </w:rPr>
      </w:pPr>
    </w:p>
    <w:p w14:paraId="594F5CE1" w14:textId="77777777"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97A9A">
        <w:rPr>
          <w:rFonts w:ascii="Calibri" w:eastAsia="Calibri" w:hAnsi="Calibri" w:cs="Times New Roman"/>
          <w:bCs/>
          <w:sz w:val="24"/>
          <w:szCs w:val="24"/>
          <w:lang w:eastAsia="en-US"/>
        </w:rPr>
        <w:t>It is also alleged in this charge that on the 9 December 2025</w:t>
      </w:r>
      <w:r w:rsidR="003F7E84">
        <w:rPr>
          <w:rFonts w:ascii="Calibri" w:eastAsia="Calibri" w:hAnsi="Calibri" w:cs="Times New Roman"/>
          <w:bCs/>
          <w:sz w:val="24"/>
          <w:szCs w:val="24"/>
          <w:lang w:eastAsia="en-US"/>
        </w:rPr>
        <w:t>,</w:t>
      </w:r>
      <w:r w:rsidRPr="00F97A9A">
        <w:rPr>
          <w:rFonts w:ascii="Calibri" w:eastAsia="Calibri" w:hAnsi="Calibri" w:cs="Times New Roman"/>
          <w:bCs/>
          <w:sz w:val="24"/>
          <w:szCs w:val="24"/>
          <w:lang w:eastAsia="en-US"/>
        </w:rPr>
        <w:t xml:space="preserve"> he returned to the pound and accused a member of staff of having made a false report to GRV about him. It was alleged that he then blamed the staff member </w:t>
      </w:r>
      <w:r w:rsidR="003F7E84">
        <w:rPr>
          <w:rFonts w:ascii="Calibri" w:eastAsia="Calibri" w:hAnsi="Calibri" w:cs="Times New Roman"/>
          <w:bCs/>
          <w:sz w:val="24"/>
          <w:szCs w:val="24"/>
          <w:lang w:eastAsia="en-US"/>
        </w:rPr>
        <w:t>for</w:t>
      </w:r>
      <w:r w:rsidRPr="00F97A9A">
        <w:rPr>
          <w:rFonts w:ascii="Calibri" w:eastAsia="Calibri" w:hAnsi="Calibri" w:cs="Times New Roman"/>
          <w:bCs/>
          <w:sz w:val="24"/>
          <w:szCs w:val="24"/>
          <w:lang w:eastAsia="en-US"/>
        </w:rPr>
        <w:t xml:space="preserve"> his suspension and subsequent loss of income.</w:t>
      </w:r>
    </w:p>
    <w:p w14:paraId="231E136B" w14:textId="3735540B"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lastRenderedPageBreak/>
        <w:t xml:space="preserve">We heard evidence from </w:t>
      </w:r>
      <w:r w:rsidR="003F7E84">
        <w:rPr>
          <w:rFonts w:ascii="Calibri" w:eastAsia="Calibri" w:hAnsi="Calibri" w:cs="Times New Roman"/>
          <w:bCs/>
          <w:sz w:val="24"/>
          <w:szCs w:val="24"/>
          <w:lang w:eastAsia="en-US"/>
        </w:rPr>
        <w:t xml:space="preserve">Ms </w:t>
      </w:r>
      <w:r w:rsidRPr="003F7E84">
        <w:rPr>
          <w:rFonts w:ascii="Calibri" w:eastAsia="Calibri" w:hAnsi="Calibri" w:cs="Times New Roman"/>
          <w:bCs/>
          <w:sz w:val="24"/>
          <w:szCs w:val="24"/>
          <w:lang w:eastAsia="en-US"/>
        </w:rPr>
        <w:t xml:space="preserve">Lisa Doherty, the relevant staff member at the Lost Dogs </w:t>
      </w:r>
      <w:r w:rsidR="003F7E84">
        <w:rPr>
          <w:rFonts w:ascii="Calibri" w:eastAsia="Calibri" w:hAnsi="Calibri" w:cs="Times New Roman"/>
          <w:bCs/>
          <w:sz w:val="24"/>
          <w:szCs w:val="24"/>
          <w:lang w:eastAsia="en-US"/>
        </w:rPr>
        <w:t>H</w:t>
      </w:r>
      <w:r w:rsidRPr="003F7E84">
        <w:rPr>
          <w:rFonts w:ascii="Calibri" w:eastAsia="Calibri" w:hAnsi="Calibri" w:cs="Times New Roman"/>
          <w:bCs/>
          <w:sz w:val="24"/>
          <w:szCs w:val="24"/>
          <w:lang w:eastAsia="en-US"/>
        </w:rPr>
        <w:t>ome</w:t>
      </w:r>
      <w:r w:rsidR="0070457E">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Cranbourne. Mr </w:t>
      </w:r>
      <w:proofErr w:type="spellStart"/>
      <w:r w:rsidRPr="003F7E84">
        <w:rPr>
          <w:rFonts w:ascii="Calibri" w:eastAsia="Calibri" w:hAnsi="Calibri" w:cs="Times New Roman"/>
          <w:bCs/>
          <w:sz w:val="24"/>
          <w:szCs w:val="24"/>
          <w:lang w:eastAsia="en-US"/>
        </w:rPr>
        <w:t>Karabitsikos</w:t>
      </w:r>
      <w:proofErr w:type="spellEnd"/>
      <w:r w:rsidRPr="003F7E84">
        <w:rPr>
          <w:rFonts w:ascii="Calibri" w:eastAsia="Calibri" w:hAnsi="Calibri" w:cs="Times New Roman"/>
          <w:bCs/>
          <w:sz w:val="24"/>
          <w:szCs w:val="24"/>
          <w:lang w:eastAsia="en-US"/>
        </w:rPr>
        <w:t xml:space="preserve"> also gave evidence on this issue before us.</w:t>
      </w:r>
    </w:p>
    <w:p w14:paraId="53DBAA04" w14:textId="77777777" w:rsidR="003F7E84" w:rsidRPr="003F7E84" w:rsidRDefault="003F7E84" w:rsidP="003F7E84">
      <w:pPr>
        <w:pStyle w:val="ListParagraph"/>
        <w:rPr>
          <w:rFonts w:ascii="Calibri" w:eastAsia="Calibri" w:hAnsi="Calibri" w:cs="Times New Roman"/>
          <w:bCs/>
          <w:sz w:val="24"/>
          <w:szCs w:val="24"/>
          <w:lang w:eastAsia="en-US"/>
        </w:rPr>
      </w:pPr>
    </w:p>
    <w:p w14:paraId="3193D075" w14:textId="77777777"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 xml:space="preserve">We are comfortably satisfied from the evidence of </w:t>
      </w:r>
      <w:r w:rsidR="003F7E84">
        <w:rPr>
          <w:rFonts w:ascii="Calibri" w:eastAsia="Calibri" w:hAnsi="Calibri" w:cs="Times New Roman"/>
          <w:bCs/>
          <w:sz w:val="24"/>
          <w:szCs w:val="24"/>
          <w:lang w:eastAsia="en-US"/>
        </w:rPr>
        <w:t xml:space="preserve">Ms </w:t>
      </w:r>
      <w:r w:rsidRPr="003F7E84">
        <w:rPr>
          <w:rFonts w:ascii="Calibri" w:eastAsia="Calibri" w:hAnsi="Calibri" w:cs="Times New Roman"/>
          <w:bCs/>
          <w:sz w:val="24"/>
          <w:szCs w:val="24"/>
          <w:lang w:eastAsia="en-US"/>
        </w:rPr>
        <w:t xml:space="preserve">Doherty that the charge is made out. </w:t>
      </w:r>
      <w:r w:rsidR="003F7E84">
        <w:rPr>
          <w:rFonts w:ascii="Calibri" w:eastAsia="Calibri" w:hAnsi="Calibri" w:cs="Times New Roman"/>
          <w:bCs/>
          <w:sz w:val="24"/>
          <w:szCs w:val="24"/>
          <w:lang w:eastAsia="en-US"/>
        </w:rPr>
        <w:t xml:space="preserve">Ms </w:t>
      </w:r>
      <w:r w:rsidRPr="003F7E84">
        <w:rPr>
          <w:rFonts w:ascii="Calibri" w:eastAsia="Calibri" w:hAnsi="Calibri" w:cs="Times New Roman"/>
          <w:bCs/>
          <w:sz w:val="24"/>
          <w:szCs w:val="24"/>
          <w:lang w:eastAsia="en-US"/>
        </w:rPr>
        <w:t xml:space="preserve">Doherty gave clear evidence supporting the particulars set out in the charge. She described his behaviour towards her as “disgusting”. She detailed his threatening and heightened behaviour to </w:t>
      </w:r>
      <w:r w:rsidR="003F7E84" w:rsidRPr="003F7E84">
        <w:rPr>
          <w:rFonts w:ascii="Calibri" w:eastAsia="Calibri" w:hAnsi="Calibri" w:cs="Times New Roman"/>
          <w:bCs/>
          <w:sz w:val="24"/>
          <w:szCs w:val="24"/>
          <w:lang w:eastAsia="en-US"/>
        </w:rPr>
        <w:t>her and</w:t>
      </w:r>
      <w:r w:rsidRPr="003F7E84">
        <w:rPr>
          <w:rFonts w:ascii="Calibri" w:eastAsia="Calibri" w:hAnsi="Calibri" w:cs="Times New Roman"/>
          <w:bCs/>
          <w:sz w:val="24"/>
          <w:szCs w:val="24"/>
          <w:lang w:eastAsia="en-US"/>
        </w:rPr>
        <w:t xml:space="preserve"> gave evidence that</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when he returned on the second occasion</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she was scared that he may lash out at her.</w:t>
      </w:r>
    </w:p>
    <w:p w14:paraId="0EB0E7DB" w14:textId="77777777" w:rsidR="003F7E84" w:rsidRPr="003F7E84" w:rsidRDefault="003F7E84" w:rsidP="003F7E84">
      <w:pPr>
        <w:pStyle w:val="ListParagraph"/>
        <w:rPr>
          <w:rFonts w:ascii="Calibri" w:eastAsia="Calibri" w:hAnsi="Calibri" w:cs="Times New Roman"/>
          <w:bCs/>
          <w:sz w:val="24"/>
          <w:szCs w:val="24"/>
          <w:lang w:eastAsia="en-US"/>
        </w:rPr>
      </w:pPr>
    </w:p>
    <w:p w14:paraId="23646A5F" w14:textId="77777777"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 xml:space="preserve">Overall, we did not consider Mr </w:t>
      </w:r>
      <w:proofErr w:type="spellStart"/>
      <w:r w:rsidRPr="003F7E84">
        <w:rPr>
          <w:rFonts w:ascii="Calibri" w:eastAsia="Calibri" w:hAnsi="Calibri" w:cs="Times New Roman"/>
          <w:bCs/>
          <w:sz w:val="24"/>
          <w:szCs w:val="24"/>
          <w:lang w:eastAsia="en-US"/>
        </w:rPr>
        <w:t>Karabitsakos</w:t>
      </w:r>
      <w:proofErr w:type="spellEnd"/>
      <w:r w:rsidRPr="003F7E84">
        <w:rPr>
          <w:rFonts w:ascii="Calibri" w:eastAsia="Calibri" w:hAnsi="Calibri" w:cs="Times New Roman"/>
          <w:bCs/>
          <w:sz w:val="24"/>
          <w:szCs w:val="24"/>
          <w:lang w:eastAsia="en-US"/>
        </w:rPr>
        <w:t xml:space="preserve"> to be a witness of truth and</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insofar as his evidence conflicted with that of Ms Doherty, we have disregarded it.</w:t>
      </w:r>
    </w:p>
    <w:p w14:paraId="5E5173B6" w14:textId="77777777" w:rsidR="003F7E84" w:rsidRPr="003F7E84" w:rsidRDefault="003F7E84" w:rsidP="003F7E84">
      <w:pPr>
        <w:pStyle w:val="ListParagraph"/>
        <w:rPr>
          <w:rFonts w:ascii="Calibri" w:eastAsia="Calibri" w:hAnsi="Calibri" w:cs="Times New Roman"/>
          <w:bCs/>
          <w:sz w:val="24"/>
          <w:szCs w:val="24"/>
          <w:lang w:eastAsia="en-US"/>
        </w:rPr>
      </w:pPr>
    </w:p>
    <w:p w14:paraId="176A2AED" w14:textId="5B5FA1A3"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However, we note that in many respects</w:t>
      </w:r>
      <w:r w:rsidR="00C72A99">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w:t>
      </w:r>
      <w:r w:rsidR="003F7E84">
        <w:rPr>
          <w:rFonts w:ascii="Calibri" w:eastAsia="Calibri" w:hAnsi="Calibri" w:cs="Times New Roman"/>
          <w:bCs/>
          <w:sz w:val="24"/>
          <w:szCs w:val="24"/>
          <w:lang w:eastAsia="en-US"/>
        </w:rPr>
        <w:t xml:space="preserve">Mr </w:t>
      </w:r>
      <w:proofErr w:type="spellStart"/>
      <w:r w:rsidRPr="003F7E84">
        <w:rPr>
          <w:rFonts w:ascii="Calibri" w:eastAsia="Calibri" w:hAnsi="Calibri" w:cs="Times New Roman"/>
          <w:bCs/>
          <w:sz w:val="24"/>
          <w:szCs w:val="24"/>
          <w:lang w:eastAsia="en-US"/>
        </w:rPr>
        <w:t>Karabitsakos</w:t>
      </w:r>
      <w:proofErr w:type="spellEnd"/>
      <w:r w:rsidRPr="003F7E84">
        <w:rPr>
          <w:rFonts w:ascii="Calibri" w:eastAsia="Calibri" w:hAnsi="Calibri" w:cs="Times New Roman"/>
          <w:bCs/>
          <w:sz w:val="24"/>
          <w:szCs w:val="24"/>
          <w:lang w:eastAsia="en-US"/>
        </w:rPr>
        <w:t xml:space="preserve"> confirmed much of </w:t>
      </w:r>
      <w:r w:rsidR="003F7E84">
        <w:rPr>
          <w:rFonts w:ascii="Calibri" w:eastAsia="Calibri" w:hAnsi="Calibri" w:cs="Times New Roman"/>
          <w:bCs/>
          <w:sz w:val="24"/>
          <w:szCs w:val="24"/>
          <w:lang w:eastAsia="en-US"/>
        </w:rPr>
        <w:t xml:space="preserve">Ms </w:t>
      </w:r>
      <w:r w:rsidRPr="003F7E84">
        <w:rPr>
          <w:rFonts w:ascii="Calibri" w:eastAsia="Calibri" w:hAnsi="Calibri" w:cs="Times New Roman"/>
          <w:bCs/>
          <w:sz w:val="24"/>
          <w:szCs w:val="24"/>
          <w:lang w:eastAsia="en-US"/>
        </w:rPr>
        <w:t xml:space="preserve">Doherty’s evidence. He agreed that he had spoken of letting the dogs loose in the car park, saying that he had done so because the pound was called a </w:t>
      </w:r>
      <w:r w:rsidR="003F7E84">
        <w:rPr>
          <w:rFonts w:ascii="Calibri" w:eastAsia="Calibri" w:hAnsi="Calibri" w:cs="Times New Roman"/>
          <w:bCs/>
          <w:sz w:val="24"/>
          <w:szCs w:val="24"/>
          <w:lang w:eastAsia="en-US"/>
        </w:rPr>
        <w:t>l</w:t>
      </w:r>
      <w:r w:rsidRPr="003F7E84">
        <w:rPr>
          <w:rFonts w:ascii="Calibri" w:eastAsia="Calibri" w:hAnsi="Calibri" w:cs="Times New Roman"/>
          <w:bCs/>
          <w:sz w:val="24"/>
          <w:szCs w:val="24"/>
          <w:lang w:eastAsia="en-US"/>
        </w:rPr>
        <w:t xml:space="preserve">ost dogs home, and so he said he would let the dogs roam in the car park and then they would </w:t>
      </w:r>
      <w:r w:rsidR="003F7E84">
        <w:rPr>
          <w:rFonts w:ascii="Calibri" w:eastAsia="Calibri" w:hAnsi="Calibri" w:cs="Times New Roman"/>
          <w:bCs/>
          <w:sz w:val="24"/>
          <w:szCs w:val="24"/>
          <w:lang w:eastAsia="en-US"/>
        </w:rPr>
        <w:t xml:space="preserve">therefore </w:t>
      </w:r>
      <w:r w:rsidRPr="003F7E84">
        <w:rPr>
          <w:rFonts w:ascii="Calibri" w:eastAsia="Calibri" w:hAnsi="Calibri" w:cs="Times New Roman"/>
          <w:bCs/>
          <w:sz w:val="24"/>
          <w:szCs w:val="24"/>
          <w:lang w:eastAsia="en-US"/>
        </w:rPr>
        <w:t xml:space="preserve">be </w:t>
      </w:r>
      <w:r w:rsidR="003F7E84">
        <w:rPr>
          <w:rFonts w:ascii="Calibri" w:eastAsia="Calibri" w:hAnsi="Calibri" w:cs="Times New Roman"/>
          <w:bCs/>
          <w:sz w:val="24"/>
          <w:szCs w:val="24"/>
          <w:lang w:eastAsia="en-US"/>
        </w:rPr>
        <w:t xml:space="preserve">considered </w:t>
      </w:r>
      <w:r w:rsidRPr="003F7E84">
        <w:rPr>
          <w:rFonts w:ascii="Calibri" w:eastAsia="Calibri" w:hAnsi="Calibri" w:cs="Times New Roman"/>
          <w:bCs/>
          <w:sz w:val="24"/>
          <w:szCs w:val="24"/>
          <w:lang w:eastAsia="en-US"/>
        </w:rPr>
        <w:t xml:space="preserve">lost, and so the </w:t>
      </w:r>
      <w:r w:rsidR="003F7E84">
        <w:rPr>
          <w:rFonts w:ascii="Calibri" w:eastAsia="Calibri" w:hAnsi="Calibri" w:cs="Times New Roman"/>
          <w:bCs/>
          <w:sz w:val="24"/>
          <w:szCs w:val="24"/>
          <w:lang w:eastAsia="en-US"/>
        </w:rPr>
        <w:t>p</w:t>
      </w:r>
      <w:r w:rsidRPr="003F7E84">
        <w:rPr>
          <w:rFonts w:ascii="Calibri" w:eastAsia="Calibri" w:hAnsi="Calibri" w:cs="Times New Roman"/>
          <w:bCs/>
          <w:sz w:val="24"/>
          <w:szCs w:val="24"/>
          <w:lang w:eastAsia="en-US"/>
        </w:rPr>
        <w:t>ound would have to accept them.</w:t>
      </w:r>
    </w:p>
    <w:p w14:paraId="5EFD82DD" w14:textId="77777777" w:rsidR="003F7E84" w:rsidRPr="003F7E84" w:rsidRDefault="003F7E84" w:rsidP="003F7E84">
      <w:pPr>
        <w:pStyle w:val="ListParagraph"/>
        <w:rPr>
          <w:rFonts w:ascii="Calibri" w:eastAsia="Calibri" w:hAnsi="Calibri" w:cs="Times New Roman"/>
          <w:bCs/>
          <w:sz w:val="24"/>
          <w:szCs w:val="24"/>
          <w:lang w:eastAsia="en-US"/>
        </w:rPr>
      </w:pPr>
    </w:p>
    <w:p w14:paraId="168C7786" w14:textId="77777777" w:rsidR="003F7E84" w:rsidRDefault="003F7E84"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Karabitsakos</w:t>
      </w:r>
      <w:proofErr w:type="spellEnd"/>
      <w:r w:rsidR="002D17F6" w:rsidRPr="003F7E84">
        <w:rPr>
          <w:rFonts w:ascii="Calibri" w:eastAsia="Calibri" w:hAnsi="Calibri" w:cs="Times New Roman"/>
          <w:bCs/>
          <w:sz w:val="24"/>
          <w:szCs w:val="24"/>
          <w:lang w:eastAsia="en-US"/>
        </w:rPr>
        <w:t xml:space="preserve"> said his anxiety was “through the roof” and that he took responsibility and accountability for his actions. He agreed his behaviour was “the wrong thing to do”.</w:t>
      </w:r>
    </w:p>
    <w:p w14:paraId="25D215D1" w14:textId="77777777" w:rsidR="003F7E84" w:rsidRPr="003F7E84" w:rsidRDefault="003F7E84" w:rsidP="003F7E84">
      <w:pPr>
        <w:pStyle w:val="ListParagraph"/>
        <w:rPr>
          <w:rFonts w:ascii="Calibri" w:eastAsia="Calibri" w:hAnsi="Calibri" w:cs="Times New Roman"/>
          <w:bCs/>
          <w:sz w:val="24"/>
          <w:szCs w:val="24"/>
          <w:lang w:eastAsia="en-US"/>
        </w:rPr>
      </w:pPr>
    </w:p>
    <w:p w14:paraId="2750A073" w14:textId="77777777"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 xml:space="preserve">Mr </w:t>
      </w:r>
      <w:proofErr w:type="spellStart"/>
      <w:r w:rsidRPr="003F7E84">
        <w:rPr>
          <w:rFonts w:ascii="Calibri" w:eastAsia="Calibri" w:hAnsi="Calibri" w:cs="Times New Roman"/>
          <w:bCs/>
          <w:sz w:val="24"/>
          <w:szCs w:val="24"/>
          <w:lang w:eastAsia="en-US"/>
        </w:rPr>
        <w:t>Karabitsakos</w:t>
      </w:r>
      <w:proofErr w:type="spellEnd"/>
      <w:r w:rsidRPr="003F7E84">
        <w:rPr>
          <w:rFonts w:ascii="Calibri" w:eastAsia="Calibri" w:hAnsi="Calibri" w:cs="Times New Roman"/>
          <w:bCs/>
          <w:sz w:val="24"/>
          <w:szCs w:val="24"/>
          <w:lang w:eastAsia="en-US"/>
        </w:rPr>
        <w:t xml:space="preserve"> also complained about the lack of CCTV footage available in respect of this incident. Ms Doherty said that there would have been both internal and external footage from the Lost Dogs </w:t>
      </w:r>
      <w:r w:rsidR="003F7E84">
        <w:rPr>
          <w:rFonts w:ascii="Calibri" w:eastAsia="Calibri" w:hAnsi="Calibri" w:cs="Times New Roman"/>
          <w:bCs/>
          <w:sz w:val="24"/>
          <w:szCs w:val="24"/>
          <w:lang w:eastAsia="en-US"/>
        </w:rPr>
        <w:t>H</w:t>
      </w:r>
      <w:r w:rsidRPr="003F7E84">
        <w:rPr>
          <w:rFonts w:ascii="Calibri" w:eastAsia="Calibri" w:hAnsi="Calibri" w:cs="Times New Roman"/>
          <w:bCs/>
          <w:sz w:val="24"/>
          <w:szCs w:val="24"/>
          <w:lang w:eastAsia="en-US"/>
        </w:rPr>
        <w:t xml:space="preserve">ome. The </w:t>
      </w:r>
      <w:r w:rsidR="003F7E84">
        <w:rPr>
          <w:rFonts w:ascii="Calibri" w:eastAsia="Calibri" w:hAnsi="Calibri" w:cs="Times New Roman"/>
          <w:bCs/>
          <w:sz w:val="24"/>
          <w:szCs w:val="24"/>
          <w:lang w:eastAsia="en-US"/>
        </w:rPr>
        <w:t>S</w:t>
      </w:r>
      <w:r w:rsidRPr="003F7E84">
        <w:rPr>
          <w:rFonts w:ascii="Calibri" w:eastAsia="Calibri" w:hAnsi="Calibri" w:cs="Times New Roman"/>
          <w:bCs/>
          <w:sz w:val="24"/>
          <w:szCs w:val="24"/>
          <w:lang w:eastAsia="en-US"/>
        </w:rPr>
        <w:t>tewards made available a significant length of internal footage received from the Lost Dogs Home</w:t>
      </w:r>
      <w:r w:rsidR="003F7E84">
        <w:rPr>
          <w:rFonts w:ascii="Calibri" w:eastAsia="Calibri" w:hAnsi="Calibri" w:cs="Times New Roman"/>
          <w:bCs/>
          <w:sz w:val="24"/>
          <w:szCs w:val="24"/>
          <w:lang w:eastAsia="en-US"/>
        </w:rPr>
        <w:t xml:space="preserve">. </w:t>
      </w:r>
      <w:r w:rsidRPr="003F7E84">
        <w:rPr>
          <w:rFonts w:ascii="Calibri" w:eastAsia="Calibri" w:hAnsi="Calibri" w:cs="Times New Roman"/>
          <w:bCs/>
          <w:sz w:val="24"/>
          <w:szCs w:val="24"/>
          <w:lang w:eastAsia="en-US"/>
        </w:rPr>
        <w:t>Part of this was shown during the hearing, and the rest was available for Mr Karabitsakos</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inspection. He was invited to identify any other parts of the footage on which he sought to rely but did not do so. He did complain that the internal footage was heavily edited. We were told this was done by the </w:t>
      </w:r>
      <w:r w:rsidR="003F7E84">
        <w:rPr>
          <w:rFonts w:ascii="Calibri" w:eastAsia="Calibri" w:hAnsi="Calibri" w:cs="Times New Roman"/>
          <w:bCs/>
          <w:sz w:val="24"/>
          <w:szCs w:val="24"/>
          <w:lang w:eastAsia="en-US"/>
        </w:rPr>
        <w:t>p</w:t>
      </w:r>
      <w:r w:rsidRPr="003F7E84">
        <w:rPr>
          <w:rFonts w:ascii="Calibri" w:eastAsia="Calibri" w:hAnsi="Calibri" w:cs="Times New Roman"/>
          <w:bCs/>
          <w:sz w:val="24"/>
          <w:szCs w:val="24"/>
          <w:lang w:eastAsia="en-US"/>
        </w:rPr>
        <w:t>ound to delete images or identifying material relating to staff</w:t>
      </w:r>
      <w:r w:rsidR="003F7E84">
        <w:rPr>
          <w:rFonts w:ascii="Calibri" w:eastAsia="Calibri" w:hAnsi="Calibri" w:cs="Times New Roman"/>
          <w:bCs/>
          <w:sz w:val="24"/>
          <w:szCs w:val="24"/>
          <w:lang w:eastAsia="en-US"/>
        </w:rPr>
        <w:t xml:space="preserve"> and other third parties</w:t>
      </w:r>
      <w:r w:rsidRPr="003F7E84">
        <w:rPr>
          <w:rFonts w:ascii="Calibri" w:eastAsia="Calibri" w:hAnsi="Calibri" w:cs="Times New Roman"/>
          <w:bCs/>
          <w:sz w:val="24"/>
          <w:szCs w:val="24"/>
          <w:lang w:eastAsia="en-US"/>
        </w:rPr>
        <w:t>.</w:t>
      </w:r>
    </w:p>
    <w:p w14:paraId="5B283577" w14:textId="77777777" w:rsidR="003F7E84" w:rsidRPr="003F7E84" w:rsidRDefault="003F7E84" w:rsidP="003F7E84">
      <w:pPr>
        <w:pStyle w:val="ListParagraph"/>
        <w:rPr>
          <w:rFonts w:ascii="Calibri" w:eastAsia="Calibri" w:hAnsi="Calibri" w:cs="Times New Roman"/>
          <w:bCs/>
          <w:sz w:val="24"/>
          <w:szCs w:val="24"/>
          <w:lang w:eastAsia="en-US"/>
        </w:rPr>
      </w:pPr>
    </w:p>
    <w:p w14:paraId="7BFBA529" w14:textId="395AD303"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We do not know whether outside</w:t>
      </w:r>
      <w:r w:rsidR="00E94D64">
        <w:rPr>
          <w:rFonts w:ascii="Calibri" w:eastAsia="Calibri" w:hAnsi="Calibri" w:cs="Times New Roman"/>
          <w:bCs/>
          <w:sz w:val="24"/>
          <w:szCs w:val="24"/>
          <w:lang w:eastAsia="en-US"/>
        </w:rPr>
        <w:t xml:space="preserve"> CCTV</w:t>
      </w:r>
      <w:r w:rsidRPr="003F7E84">
        <w:rPr>
          <w:rFonts w:ascii="Calibri" w:eastAsia="Calibri" w:hAnsi="Calibri" w:cs="Times New Roman"/>
          <w:bCs/>
          <w:sz w:val="24"/>
          <w:szCs w:val="24"/>
          <w:lang w:eastAsia="en-US"/>
        </w:rPr>
        <w:t xml:space="preserve"> footage existed.</w:t>
      </w:r>
    </w:p>
    <w:p w14:paraId="7FFC0A1B" w14:textId="77777777" w:rsidR="003F7E84" w:rsidRPr="003F7E84" w:rsidRDefault="003F7E84" w:rsidP="003F7E84">
      <w:pPr>
        <w:pStyle w:val="ListParagraph"/>
        <w:rPr>
          <w:rFonts w:ascii="Calibri" w:eastAsia="Calibri" w:hAnsi="Calibri" w:cs="Times New Roman"/>
          <w:bCs/>
          <w:sz w:val="24"/>
          <w:szCs w:val="24"/>
          <w:lang w:eastAsia="en-US"/>
        </w:rPr>
      </w:pPr>
    </w:p>
    <w:p w14:paraId="2540820A" w14:textId="77777777" w:rsidR="003F7E84" w:rsidRDefault="002D17F6"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Th</w:t>
      </w:r>
      <w:r w:rsidR="003F7E84">
        <w:rPr>
          <w:rFonts w:ascii="Calibri" w:eastAsia="Calibri" w:hAnsi="Calibri" w:cs="Times New Roman"/>
          <w:bCs/>
          <w:sz w:val="24"/>
          <w:szCs w:val="24"/>
          <w:lang w:eastAsia="en-US"/>
        </w:rPr>
        <w:t>e</w:t>
      </w:r>
      <w:r w:rsidRPr="003F7E84">
        <w:rPr>
          <w:rFonts w:ascii="Calibri" w:eastAsia="Calibri" w:hAnsi="Calibri" w:cs="Times New Roman"/>
          <w:bCs/>
          <w:sz w:val="24"/>
          <w:szCs w:val="24"/>
          <w:lang w:eastAsia="en-US"/>
        </w:rPr>
        <w:t xml:space="preserve"> parts of the footage</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which we were shown</w:t>
      </w:r>
      <w:r w:rsidR="003F7E84">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supported the evidence of Ms Doherty. We are unable to speculate on what other footage may have existed or what it could have shown. We have made our determination only on the evidence which we have heard.</w:t>
      </w:r>
    </w:p>
    <w:p w14:paraId="36C97D98" w14:textId="77777777" w:rsidR="003F7E84" w:rsidRPr="003F7E84" w:rsidRDefault="003F7E84" w:rsidP="003F7E84">
      <w:pPr>
        <w:pStyle w:val="ListParagraph"/>
        <w:rPr>
          <w:rFonts w:ascii="Calibri" w:eastAsia="Calibri" w:hAnsi="Calibri" w:cs="Times New Roman"/>
          <w:bCs/>
          <w:sz w:val="24"/>
          <w:szCs w:val="24"/>
          <w:lang w:eastAsia="en-US"/>
        </w:rPr>
      </w:pPr>
    </w:p>
    <w:p w14:paraId="7B4F186A" w14:textId="77777777" w:rsidR="003F7E84" w:rsidRDefault="003F7E84" w:rsidP="003F7E8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charge is therefore made out to our comfortable satisfaction</w:t>
      </w:r>
      <w:r w:rsidR="002D17F6" w:rsidRPr="003F7E84">
        <w:rPr>
          <w:rFonts w:ascii="Calibri" w:eastAsia="Calibri" w:hAnsi="Calibri" w:cs="Times New Roman"/>
          <w:bCs/>
          <w:sz w:val="24"/>
          <w:szCs w:val="24"/>
          <w:lang w:eastAsia="en-US"/>
        </w:rPr>
        <w:t>.</w:t>
      </w:r>
    </w:p>
    <w:p w14:paraId="24689193" w14:textId="77777777" w:rsidR="003F7E84" w:rsidRPr="003F7E84" w:rsidRDefault="003F7E84" w:rsidP="003F7E84">
      <w:pPr>
        <w:pStyle w:val="ListParagraph"/>
        <w:rPr>
          <w:rFonts w:ascii="Calibri" w:eastAsia="Calibri" w:hAnsi="Calibri" w:cs="Times New Roman"/>
          <w:bCs/>
          <w:sz w:val="24"/>
          <w:szCs w:val="24"/>
          <w:lang w:eastAsia="en-US"/>
        </w:rPr>
      </w:pPr>
    </w:p>
    <w:p w14:paraId="2DD29BA1" w14:textId="3EA66907" w:rsidR="00852D17" w:rsidRDefault="002D17F6" w:rsidP="00852D1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F7E84">
        <w:rPr>
          <w:rFonts w:ascii="Calibri" w:eastAsia="Calibri" w:hAnsi="Calibri" w:cs="Times New Roman"/>
          <w:bCs/>
          <w:sz w:val="24"/>
          <w:szCs w:val="24"/>
          <w:lang w:eastAsia="en-US"/>
        </w:rPr>
        <w:t xml:space="preserve">We now turn to the third charge on that </w:t>
      </w:r>
      <w:r w:rsidR="005B17C6">
        <w:rPr>
          <w:rFonts w:ascii="Calibri" w:eastAsia="Calibri" w:hAnsi="Calibri" w:cs="Times New Roman"/>
          <w:bCs/>
          <w:sz w:val="24"/>
          <w:szCs w:val="24"/>
          <w:lang w:eastAsia="en-US"/>
        </w:rPr>
        <w:t>BOE</w:t>
      </w:r>
      <w:r w:rsidRPr="003F7E84">
        <w:rPr>
          <w:rFonts w:ascii="Calibri" w:eastAsia="Calibri" w:hAnsi="Calibri" w:cs="Times New Roman"/>
          <w:bCs/>
          <w:sz w:val="24"/>
          <w:szCs w:val="24"/>
          <w:lang w:eastAsia="en-US"/>
        </w:rPr>
        <w:t xml:space="preserve"> – the charge of misconduct or improper conduct. This charge arises out of </w:t>
      </w:r>
      <w:r w:rsidR="005B17C6" w:rsidRPr="003F7E84">
        <w:rPr>
          <w:rFonts w:ascii="Calibri" w:eastAsia="Calibri" w:hAnsi="Calibri" w:cs="Times New Roman"/>
          <w:bCs/>
          <w:sz w:val="24"/>
          <w:szCs w:val="24"/>
          <w:lang w:eastAsia="en-US"/>
        </w:rPr>
        <w:t>the same</w:t>
      </w:r>
      <w:r w:rsidRPr="003F7E84">
        <w:rPr>
          <w:rFonts w:ascii="Calibri" w:eastAsia="Calibri" w:hAnsi="Calibri" w:cs="Times New Roman"/>
          <w:bCs/>
          <w:sz w:val="24"/>
          <w:szCs w:val="24"/>
          <w:lang w:eastAsia="en-US"/>
        </w:rPr>
        <w:t xml:space="preserve"> fact situation as </w:t>
      </w:r>
      <w:r w:rsidR="00852D17">
        <w:rPr>
          <w:rFonts w:ascii="Calibri" w:eastAsia="Calibri" w:hAnsi="Calibri" w:cs="Times New Roman"/>
          <w:bCs/>
          <w:sz w:val="24"/>
          <w:szCs w:val="24"/>
          <w:lang w:eastAsia="en-US"/>
        </w:rPr>
        <w:t>C</w:t>
      </w:r>
      <w:r w:rsidRPr="003F7E84">
        <w:rPr>
          <w:rFonts w:ascii="Calibri" w:eastAsia="Calibri" w:hAnsi="Calibri" w:cs="Times New Roman"/>
          <w:bCs/>
          <w:sz w:val="24"/>
          <w:szCs w:val="24"/>
          <w:lang w:eastAsia="en-US"/>
        </w:rPr>
        <w:t xml:space="preserve">harge 2. Our conclusion is that this charge is also proven. The actions of </w:t>
      </w:r>
      <w:r w:rsidR="00852D17">
        <w:rPr>
          <w:rFonts w:ascii="Calibri" w:eastAsia="Calibri" w:hAnsi="Calibri" w:cs="Times New Roman"/>
          <w:bCs/>
          <w:sz w:val="24"/>
          <w:szCs w:val="24"/>
          <w:lang w:eastAsia="en-US"/>
        </w:rPr>
        <w:t xml:space="preserve">Mr </w:t>
      </w:r>
      <w:proofErr w:type="spellStart"/>
      <w:r w:rsidRPr="003F7E84">
        <w:rPr>
          <w:rFonts w:ascii="Calibri" w:eastAsia="Calibri" w:hAnsi="Calibri" w:cs="Times New Roman"/>
          <w:bCs/>
          <w:sz w:val="24"/>
          <w:szCs w:val="24"/>
          <w:lang w:eastAsia="en-US"/>
        </w:rPr>
        <w:t>Karabitsakos</w:t>
      </w:r>
      <w:proofErr w:type="spellEnd"/>
      <w:r w:rsidRPr="003F7E84">
        <w:rPr>
          <w:rFonts w:ascii="Calibri" w:eastAsia="Calibri" w:hAnsi="Calibri" w:cs="Times New Roman"/>
          <w:bCs/>
          <w:sz w:val="24"/>
          <w:szCs w:val="24"/>
          <w:lang w:eastAsia="en-US"/>
        </w:rPr>
        <w:t xml:space="preserve"> – both towards the staff and his actions in threatening to let the dogs loose or let them starve</w:t>
      </w:r>
      <w:r w:rsidR="00852D17">
        <w:rPr>
          <w:rFonts w:ascii="Calibri" w:eastAsia="Calibri" w:hAnsi="Calibri" w:cs="Times New Roman"/>
          <w:bCs/>
          <w:sz w:val="24"/>
          <w:szCs w:val="24"/>
          <w:lang w:eastAsia="en-US"/>
        </w:rPr>
        <w:t xml:space="preserve"> –</w:t>
      </w:r>
      <w:r w:rsidRPr="003F7E84">
        <w:rPr>
          <w:rFonts w:ascii="Calibri" w:eastAsia="Calibri" w:hAnsi="Calibri" w:cs="Times New Roman"/>
          <w:bCs/>
          <w:sz w:val="24"/>
          <w:szCs w:val="24"/>
          <w:lang w:eastAsia="en-US"/>
        </w:rPr>
        <w:t xml:space="preserve"> were disgraceful. </w:t>
      </w:r>
      <w:r w:rsidRPr="003F7E84">
        <w:rPr>
          <w:rFonts w:ascii="Calibri" w:eastAsia="Calibri" w:hAnsi="Calibri" w:cs="Times New Roman"/>
          <w:bCs/>
          <w:sz w:val="24"/>
          <w:szCs w:val="24"/>
          <w:lang w:eastAsia="en-US"/>
        </w:rPr>
        <w:lastRenderedPageBreak/>
        <w:t>The evidence was that</w:t>
      </w:r>
      <w:r w:rsidR="005B17C6">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at one point</w:t>
      </w:r>
      <w:r w:rsidR="005B17C6">
        <w:rPr>
          <w:rFonts w:ascii="Calibri" w:eastAsia="Calibri" w:hAnsi="Calibri" w:cs="Times New Roman"/>
          <w:bCs/>
          <w:sz w:val="24"/>
          <w:szCs w:val="24"/>
          <w:lang w:eastAsia="en-US"/>
        </w:rPr>
        <w:t>,</w:t>
      </w:r>
      <w:r w:rsidRPr="003F7E84">
        <w:rPr>
          <w:rFonts w:ascii="Calibri" w:eastAsia="Calibri" w:hAnsi="Calibri" w:cs="Times New Roman"/>
          <w:bCs/>
          <w:sz w:val="24"/>
          <w:szCs w:val="24"/>
          <w:lang w:eastAsia="en-US"/>
        </w:rPr>
        <w:t xml:space="preserve"> he physically opened the doors of his car and was </w:t>
      </w:r>
      <w:r w:rsidR="005B17C6">
        <w:rPr>
          <w:rFonts w:ascii="Calibri" w:eastAsia="Calibri" w:hAnsi="Calibri" w:cs="Times New Roman"/>
          <w:bCs/>
          <w:sz w:val="24"/>
          <w:szCs w:val="24"/>
          <w:lang w:eastAsia="en-US"/>
        </w:rPr>
        <w:t>at</w:t>
      </w:r>
      <w:r w:rsidRPr="003F7E84">
        <w:rPr>
          <w:rFonts w:ascii="Calibri" w:eastAsia="Calibri" w:hAnsi="Calibri" w:cs="Times New Roman"/>
          <w:bCs/>
          <w:sz w:val="24"/>
          <w:szCs w:val="24"/>
          <w:lang w:eastAsia="en-US"/>
        </w:rPr>
        <w:t xml:space="preserve"> the point of opening the cages to release the dogs when pound staff intervened. The car park was adjacent to a main road carrying heavy traffic. This is self-evidently misconduct. Likewise, his aggression to the staff member, as described by Ms Doherty, required the facility to be locked down and for security staff to be deployed to monitor his behaviour.</w:t>
      </w:r>
      <w:r w:rsidR="00852D17">
        <w:rPr>
          <w:rFonts w:ascii="Calibri" w:eastAsia="Calibri" w:hAnsi="Calibri" w:cs="Times New Roman"/>
          <w:bCs/>
          <w:sz w:val="24"/>
          <w:szCs w:val="24"/>
          <w:lang w:eastAsia="en-US"/>
        </w:rPr>
        <w:t xml:space="preserve"> </w:t>
      </w:r>
      <w:r w:rsidRPr="003F7E84">
        <w:rPr>
          <w:rFonts w:ascii="Calibri" w:eastAsia="Calibri" w:hAnsi="Calibri" w:cs="Times New Roman"/>
          <w:bCs/>
          <w:sz w:val="24"/>
          <w:szCs w:val="24"/>
          <w:lang w:eastAsia="en-US"/>
        </w:rPr>
        <w:t>This behaviour has no place in greyhound racing. It is clear misconduct of a grave nature.</w:t>
      </w:r>
    </w:p>
    <w:p w14:paraId="03A94942" w14:textId="77777777" w:rsidR="00852D17" w:rsidRPr="00852D17" w:rsidRDefault="00852D17" w:rsidP="00852D17">
      <w:pPr>
        <w:pStyle w:val="ListParagraph"/>
        <w:rPr>
          <w:rFonts w:ascii="Calibri" w:eastAsia="Calibri" w:hAnsi="Calibri" w:cs="Times New Roman"/>
          <w:bCs/>
          <w:sz w:val="24"/>
          <w:szCs w:val="24"/>
          <w:lang w:eastAsia="en-US"/>
        </w:rPr>
      </w:pPr>
    </w:p>
    <w:p w14:paraId="4AB84241" w14:textId="0FF97A8E" w:rsidR="00852D17" w:rsidRPr="001165DE" w:rsidRDefault="002D17F6" w:rsidP="001165D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52D17">
        <w:rPr>
          <w:rFonts w:ascii="Calibri" w:eastAsia="Calibri" w:hAnsi="Calibri" w:cs="Times New Roman"/>
          <w:bCs/>
          <w:sz w:val="24"/>
          <w:szCs w:val="24"/>
          <w:lang w:eastAsia="en-US"/>
        </w:rPr>
        <w:t>Accordingly, we find each of the contested charges proven</w:t>
      </w:r>
      <w:r w:rsidR="00852D17">
        <w:rPr>
          <w:rFonts w:ascii="Calibri" w:eastAsia="Calibri" w:hAnsi="Calibri" w:cs="Times New Roman"/>
          <w:bCs/>
          <w:sz w:val="24"/>
          <w:szCs w:val="24"/>
          <w:lang w:eastAsia="en-US"/>
        </w:rPr>
        <w:t xml:space="preserve"> to our comfortable satisfaction and will now hear the parties in relation to penalty</w:t>
      </w:r>
      <w:r w:rsidRPr="00852D17">
        <w:rPr>
          <w:rFonts w:ascii="Calibri" w:eastAsia="Calibri" w:hAnsi="Calibri" w:cs="Times New Roman"/>
          <w:bCs/>
          <w:sz w:val="24"/>
          <w:szCs w:val="24"/>
          <w:lang w:eastAsia="en-US"/>
        </w:rPr>
        <w:t>.</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7"/>
      <w:headerReference w:type="default" r:id="rId18"/>
      <w:footerReference w:type="default" r:id="rId19"/>
      <w:headerReference w:type="first" r:id="rId2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F91A" w14:textId="77777777" w:rsidR="00C366B3" w:rsidRDefault="00C366B3" w:rsidP="00CF0999">
      <w:r>
        <w:separator/>
      </w:r>
    </w:p>
  </w:endnote>
  <w:endnote w:type="continuationSeparator" w:id="0">
    <w:p w14:paraId="4351EEBA" w14:textId="77777777" w:rsidR="00C366B3" w:rsidRDefault="00C366B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D78B" w14:textId="77777777" w:rsidR="00C366B3" w:rsidRDefault="00C366B3" w:rsidP="00CF0999">
      <w:r>
        <w:separator/>
      </w:r>
    </w:p>
  </w:footnote>
  <w:footnote w:type="continuationSeparator" w:id="0">
    <w:p w14:paraId="7AA74F1F" w14:textId="77777777" w:rsidR="00C366B3" w:rsidRDefault="00C366B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7B4220E"/>
    <w:multiLevelType w:val="hybridMultilevel"/>
    <w:tmpl w:val="44CEEC1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9EA4126"/>
    <w:multiLevelType w:val="hybridMultilevel"/>
    <w:tmpl w:val="1294345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40"/>
  </w:num>
  <w:num w:numId="4" w16cid:durableId="614943763">
    <w:abstractNumId w:val="30"/>
  </w:num>
  <w:num w:numId="5" w16cid:durableId="916014010">
    <w:abstractNumId w:val="9"/>
  </w:num>
  <w:num w:numId="6" w16cid:durableId="1993362159">
    <w:abstractNumId w:val="24"/>
  </w:num>
  <w:num w:numId="7" w16cid:durableId="1274510115">
    <w:abstractNumId w:val="32"/>
  </w:num>
  <w:num w:numId="8" w16cid:durableId="1955285907">
    <w:abstractNumId w:val="5"/>
  </w:num>
  <w:num w:numId="9" w16cid:durableId="991832803">
    <w:abstractNumId w:val="28"/>
  </w:num>
  <w:num w:numId="10" w16cid:durableId="1752121767">
    <w:abstractNumId w:val="25"/>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4"/>
  </w:num>
  <w:num w:numId="17" w16cid:durableId="852954588">
    <w:abstractNumId w:val="36"/>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5"/>
  </w:num>
  <w:num w:numId="23" w16cid:durableId="624040660">
    <w:abstractNumId w:val="38"/>
  </w:num>
  <w:num w:numId="24" w16cid:durableId="1524826634">
    <w:abstractNumId w:val="37"/>
  </w:num>
  <w:num w:numId="25" w16cid:durableId="2076463212">
    <w:abstractNumId w:val="7"/>
  </w:num>
  <w:num w:numId="26" w16cid:durableId="194001234">
    <w:abstractNumId w:val="19"/>
  </w:num>
  <w:num w:numId="27" w16cid:durableId="2082675685">
    <w:abstractNumId w:val="33"/>
  </w:num>
  <w:num w:numId="28" w16cid:durableId="563954951">
    <w:abstractNumId w:val="39"/>
  </w:num>
  <w:num w:numId="29" w16cid:durableId="703288493">
    <w:abstractNumId w:val="17"/>
  </w:num>
  <w:num w:numId="30" w16cid:durableId="533620355">
    <w:abstractNumId w:val="1"/>
  </w:num>
  <w:num w:numId="31" w16cid:durableId="1522667044">
    <w:abstractNumId w:val="23"/>
  </w:num>
  <w:num w:numId="32" w16cid:durableId="2102557743">
    <w:abstractNumId w:val="41"/>
  </w:num>
  <w:num w:numId="33" w16cid:durableId="180897521">
    <w:abstractNumId w:val="27"/>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6"/>
  </w:num>
  <w:num w:numId="40" w16cid:durableId="1204253095">
    <w:abstractNumId w:val="18"/>
  </w:num>
  <w:num w:numId="41" w16cid:durableId="818225042">
    <w:abstractNumId w:val="31"/>
  </w:num>
  <w:num w:numId="42" w16cid:durableId="14031404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95"/>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23039"/>
    <w:rsid w:val="0002743E"/>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27F6"/>
    <w:rsid w:val="000934F0"/>
    <w:rsid w:val="00093F9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764"/>
    <w:rsid w:val="00100B03"/>
    <w:rsid w:val="00105417"/>
    <w:rsid w:val="0011339F"/>
    <w:rsid w:val="001164B5"/>
    <w:rsid w:val="001165DE"/>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2DD3"/>
    <w:rsid w:val="001530AD"/>
    <w:rsid w:val="001537DB"/>
    <w:rsid w:val="00155934"/>
    <w:rsid w:val="00155CA4"/>
    <w:rsid w:val="001627FF"/>
    <w:rsid w:val="00162D8B"/>
    <w:rsid w:val="00165E82"/>
    <w:rsid w:val="00170923"/>
    <w:rsid w:val="001721BD"/>
    <w:rsid w:val="001735EC"/>
    <w:rsid w:val="00180426"/>
    <w:rsid w:val="00180EA0"/>
    <w:rsid w:val="00182F21"/>
    <w:rsid w:val="0018346D"/>
    <w:rsid w:val="00190678"/>
    <w:rsid w:val="0019082D"/>
    <w:rsid w:val="00191579"/>
    <w:rsid w:val="00194944"/>
    <w:rsid w:val="00197633"/>
    <w:rsid w:val="001A384E"/>
    <w:rsid w:val="001A3F0A"/>
    <w:rsid w:val="001A46AF"/>
    <w:rsid w:val="001A5B77"/>
    <w:rsid w:val="001B0AED"/>
    <w:rsid w:val="001B53BC"/>
    <w:rsid w:val="001B73E5"/>
    <w:rsid w:val="001B77D8"/>
    <w:rsid w:val="001C0250"/>
    <w:rsid w:val="001C1C06"/>
    <w:rsid w:val="001C2886"/>
    <w:rsid w:val="001C6829"/>
    <w:rsid w:val="001D0BC2"/>
    <w:rsid w:val="001D20C4"/>
    <w:rsid w:val="001D2C63"/>
    <w:rsid w:val="001D5EA1"/>
    <w:rsid w:val="001E1162"/>
    <w:rsid w:val="001E58D7"/>
    <w:rsid w:val="001E6C91"/>
    <w:rsid w:val="001F26CD"/>
    <w:rsid w:val="001F4FF6"/>
    <w:rsid w:val="001F6C8C"/>
    <w:rsid w:val="001F7482"/>
    <w:rsid w:val="001F7977"/>
    <w:rsid w:val="001F7BDE"/>
    <w:rsid w:val="00202148"/>
    <w:rsid w:val="00206D23"/>
    <w:rsid w:val="00210EC7"/>
    <w:rsid w:val="002110B7"/>
    <w:rsid w:val="002114CA"/>
    <w:rsid w:val="0021172F"/>
    <w:rsid w:val="00214575"/>
    <w:rsid w:val="00215482"/>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375C"/>
    <w:rsid w:val="00297C07"/>
    <w:rsid w:val="002A3029"/>
    <w:rsid w:val="002A3FC8"/>
    <w:rsid w:val="002A5651"/>
    <w:rsid w:val="002B1F5C"/>
    <w:rsid w:val="002B6B8E"/>
    <w:rsid w:val="002B78BC"/>
    <w:rsid w:val="002B7AB0"/>
    <w:rsid w:val="002C07C1"/>
    <w:rsid w:val="002C07ED"/>
    <w:rsid w:val="002C19E7"/>
    <w:rsid w:val="002C2F72"/>
    <w:rsid w:val="002C3EC5"/>
    <w:rsid w:val="002C5227"/>
    <w:rsid w:val="002C65C0"/>
    <w:rsid w:val="002C7963"/>
    <w:rsid w:val="002D17F6"/>
    <w:rsid w:val="002D1DBB"/>
    <w:rsid w:val="002D372D"/>
    <w:rsid w:val="002D4472"/>
    <w:rsid w:val="002D54AB"/>
    <w:rsid w:val="002D658F"/>
    <w:rsid w:val="002E22BA"/>
    <w:rsid w:val="002E7A98"/>
    <w:rsid w:val="002E7D99"/>
    <w:rsid w:val="002E7DCB"/>
    <w:rsid w:val="002F1AD2"/>
    <w:rsid w:val="002F7434"/>
    <w:rsid w:val="002F7FB8"/>
    <w:rsid w:val="00300116"/>
    <w:rsid w:val="00301205"/>
    <w:rsid w:val="00303514"/>
    <w:rsid w:val="00304340"/>
    <w:rsid w:val="00306C58"/>
    <w:rsid w:val="00310A55"/>
    <w:rsid w:val="00311140"/>
    <w:rsid w:val="003154CB"/>
    <w:rsid w:val="00322BC0"/>
    <w:rsid w:val="00323843"/>
    <w:rsid w:val="0032538F"/>
    <w:rsid w:val="00327095"/>
    <w:rsid w:val="00327246"/>
    <w:rsid w:val="00332654"/>
    <w:rsid w:val="00335102"/>
    <w:rsid w:val="0034181D"/>
    <w:rsid w:val="00342E64"/>
    <w:rsid w:val="0034474E"/>
    <w:rsid w:val="00344B4E"/>
    <w:rsid w:val="00345AB5"/>
    <w:rsid w:val="00345DD8"/>
    <w:rsid w:val="0034605D"/>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3F7E84"/>
    <w:rsid w:val="004035CC"/>
    <w:rsid w:val="0040472C"/>
    <w:rsid w:val="00405629"/>
    <w:rsid w:val="0040758A"/>
    <w:rsid w:val="004126EC"/>
    <w:rsid w:val="00415ACC"/>
    <w:rsid w:val="00416C06"/>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2A95"/>
    <w:rsid w:val="0046587C"/>
    <w:rsid w:val="00466C42"/>
    <w:rsid w:val="004773C3"/>
    <w:rsid w:val="0047749B"/>
    <w:rsid w:val="00480660"/>
    <w:rsid w:val="00481420"/>
    <w:rsid w:val="00483141"/>
    <w:rsid w:val="00483EDB"/>
    <w:rsid w:val="00483FDC"/>
    <w:rsid w:val="00491E19"/>
    <w:rsid w:val="00492E3A"/>
    <w:rsid w:val="004A04DA"/>
    <w:rsid w:val="004A103B"/>
    <w:rsid w:val="004A31C3"/>
    <w:rsid w:val="004A3FBE"/>
    <w:rsid w:val="004A729B"/>
    <w:rsid w:val="004A7730"/>
    <w:rsid w:val="004B3408"/>
    <w:rsid w:val="004B62F6"/>
    <w:rsid w:val="004C11A9"/>
    <w:rsid w:val="004C5C9C"/>
    <w:rsid w:val="004D497D"/>
    <w:rsid w:val="004D6D59"/>
    <w:rsid w:val="004D7FA7"/>
    <w:rsid w:val="004E0DAE"/>
    <w:rsid w:val="004E5579"/>
    <w:rsid w:val="004F1D5C"/>
    <w:rsid w:val="004F65AB"/>
    <w:rsid w:val="0050056D"/>
    <w:rsid w:val="00502F35"/>
    <w:rsid w:val="005044B5"/>
    <w:rsid w:val="00512165"/>
    <w:rsid w:val="00512409"/>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2DCA"/>
    <w:rsid w:val="005531C4"/>
    <w:rsid w:val="00557158"/>
    <w:rsid w:val="00560C4A"/>
    <w:rsid w:val="0056146F"/>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7C6"/>
    <w:rsid w:val="005B194C"/>
    <w:rsid w:val="005B2517"/>
    <w:rsid w:val="005B4054"/>
    <w:rsid w:val="005B6084"/>
    <w:rsid w:val="005B7033"/>
    <w:rsid w:val="005C0F52"/>
    <w:rsid w:val="005C55D7"/>
    <w:rsid w:val="005C6099"/>
    <w:rsid w:val="005C6A3A"/>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6C0"/>
    <w:rsid w:val="00602A8F"/>
    <w:rsid w:val="0060363F"/>
    <w:rsid w:val="00603F36"/>
    <w:rsid w:val="00611B30"/>
    <w:rsid w:val="00620923"/>
    <w:rsid w:val="0062226E"/>
    <w:rsid w:val="006236F0"/>
    <w:rsid w:val="006237CD"/>
    <w:rsid w:val="00623FAE"/>
    <w:rsid w:val="006333C7"/>
    <w:rsid w:val="006435B2"/>
    <w:rsid w:val="006438D9"/>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5B37"/>
    <w:rsid w:val="00686B1D"/>
    <w:rsid w:val="00687AE5"/>
    <w:rsid w:val="00692275"/>
    <w:rsid w:val="00692A9F"/>
    <w:rsid w:val="00693EAA"/>
    <w:rsid w:val="00695E3E"/>
    <w:rsid w:val="006A0546"/>
    <w:rsid w:val="006A077B"/>
    <w:rsid w:val="006A34BC"/>
    <w:rsid w:val="006A45B1"/>
    <w:rsid w:val="006B1473"/>
    <w:rsid w:val="006B3C25"/>
    <w:rsid w:val="006B6D53"/>
    <w:rsid w:val="006C15F4"/>
    <w:rsid w:val="006C1BFE"/>
    <w:rsid w:val="006C2D31"/>
    <w:rsid w:val="006C33EB"/>
    <w:rsid w:val="006C3981"/>
    <w:rsid w:val="006C4514"/>
    <w:rsid w:val="006D1FDA"/>
    <w:rsid w:val="006D4165"/>
    <w:rsid w:val="006D7D92"/>
    <w:rsid w:val="006E7B0C"/>
    <w:rsid w:val="006E7B2E"/>
    <w:rsid w:val="006F0207"/>
    <w:rsid w:val="006F0718"/>
    <w:rsid w:val="006F1848"/>
    <w:rsid w:val="006F5129"/>
    <w:rsid w:val="006F6F2E"/>
    <w:rsid w:val="006F7E0B"/>
    <w:rsid w:val="00700DD7"/>
    <w:rsid w:val="00701C27"/>
    <w:rsid w:val="00703DD3"/>
    <w:rsid w:val="0070457E"/>
    <w:rsid w:val="00705F3B"/>
    <w:rsid w:val="00706761"/>
    <w:rsid w:val="00715510"/>
    <w:rsid w:val="00715914"/>
    <w:rsid w:val="0073552C"/>
    <w:rsid w:val="007403A5"/>
    <w:rsid w:val="00744949"/>
    <w:rsid w:val="00747DB9"/>
    <w:rsid w:val="007510B7"/>
    <w:rsid w:val="00757D1A"/>
    <w:rsid w:val="007623B9"/>
    <w:rsid w:val="00762BC7"/>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21E5"/>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2D17"/>
    <w:rsid w:val="0085353A"/>
    <w:rsid w:val="008555BA"/>
    <w:rsid w:val="008653EC"/>
    <w:rsid w:val="00865D0C"/>
    <w:rsid w:val="008679B2"/>
    <w:rsid w:val="00867C1C"/>
    <w:rsid w:val="00871AE4"/>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3709"/>
    <w:rsid w:val="008C3D3D"/>
    <w:rsid w:val="008C4029"/>
    <w:rsid w:val="008D0FD8"/>
    <w:rsid w:val="008D2653"/>
    <w:rsid w:val="008D6C88"/>
    <w:rsid w:val="008E0564"/>
    <w:rsid w:val="008E4E18"/>
    <w:rsid w:val="008E5C43"/>
    <w:rsid w:val="008E7C9E"/>
    <w:rsid w:val="008F0766"/>
    <w:rsid w:val="008F172C"/>
    <w:rsid w:val="008F4E8B"/>
    <w:rsid w:val="008F7E25"/>
    <w:rsid w:val="00902056"/>
    <w:rsid w:val="00907008"/>
    <w:rsid w:val="00910FBD"/>
    <w:rsid w:val="00914572"/>
    <w:rsid w:val="00914EAE"/>
    <w:rsid w:val="00917941"/>
    <w:rsid w:val="00917BF5"/>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23E8"/>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C4D7D"/>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1E53"/>
    <w:rsid w:val="00A34F10"/>
    <w:rsid w:val="00A358DD"/>
    <w:rsid w:val="00A35F14"/>
    <w:rsid w:val="00A36301"/>
    <w:rsid w:val="00A36508"/>
    <w:rsid w:val="00A36564"/>
    <w:rsid w:val="00A37113"/>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652"/>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360D9"/>
    <w:rsid w:val="00B430BD"/>
    <w:rsid w:val="00B43134"/>
    <w:rsid w:val="00B45872"/>
    <w:rsid w:val="00B47CB8"/>
    <w:rsid w:val="00B5173A"/>
    <w:rsid w:val="00B522CC"/>
    <w:rsid w:val="00B525E0"/>
    <w:rsid w:val="00B5271A"/>
    <w:rsid w:val="00B552F2"/>
    <w:rsid w:val="00B57F58"/>
    <w:rsid w:val="00B608C2"/>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6B3"/>
    <w:rsid w:val="00C36C1B"/>
    <w:rsid w:val="00C4084F"/>
    <w:rsid w:val="00C410C0"/>
    <w:rsid w:val="00C42EAA"/>
    <w:rsid w:val="00C44022"/>
    <w:rsid w:val="00C44B77"/>
    <w:rsid w:val="00C45C53"/>
    <w:rsid w:val="00C46BD0"/>
    <w:rsid w:val="00C51277"/>
    <w:rsid w:val="00C535F2"/>
    <w:rsid w:val="00C54382"/>
    <w:rsid w:val="00C5637B"/>
    <w:rsid w:val="00C626C8"/>
    <w:rsid w:val="00C63FE5"/>
    <w:rsid w:val="00C65254"/>
    <w:rsid w:val="00C66B2C"/>
    <w:rsid w:val="00C72A99"/>
    <w:rsid w:val="00C72E30"/>
    <w:rsid w:val="00C75180"/>
    <w:rsid w:val="00C76B90"/>
    <w:rsid w:val="00C8338A"/>
    <w:rsid w:val="00C84BB4"/>
    <w:rsid w:val="00C85694"/>
    <w:rsid w:val="00C876A7"/>
    <w:rsid w:val="00C87E5B"/>
    <w:rsid w:val="00C901C7"/>
    <w:rsid w:val="00C9058E"/>
    <w:rsid w:val="00C90C2F"/>
    <w:rsid w:val="00C90F7D"/>
    <w:rsid w:val="00C91656"/>
    <w:rsid w:val="00C935F1"/>
    <w:rsid w:val="00CA0A5D"/>
    <w:rsid w:val="00CA11C9"/>
    <w:rsid w:val="00CA6969"/>
    <w:rsid w:val="00CB1237"/>
    <w:rsid w:val="00CB693E"/>
    <w:rsid w:val="00CB7455"/>
    <w:rsid w:val="00CB77A3"/>
    <w:rsid w:val="00CC6F45"/>
    <w:rsid w:val="00CC757B"/>
    <w:rsid w:val="00CC7D0C"/>
    <w:rsid w:val="00CD0F12"/>
    <w:rsid w:val="00CD5212"/>
    <w:rsid w:val="00CE2139"/>
    <w:rsid w:val="00CE4E87"/>
    <w:rsid w:val="00CE5420"/>
    <w:rsid w:val="00CF0999"/>
    <w:rsid w:val="00CF149D"/>
    <w:rsid w:val="00CF163A"/>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5919"/>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54542"/>
    <w:rsid w:val="00D63101"/>
    <w:rsid w:val="00D6499E"/>
    <w:rsid w:val="00D72174"/>
    <w:rsid w:val="00D7225F"/>
    <w:rsid w:val="00D75BB4"/>
    <w:rsid w:val="00D7609B"/>
    <w:rsid w:val="00D76E5C"/>
    <w:rsid w:val="00D82636"/>
    <w:rsid w:val="00D84020"/>
    <w:rsid w:val="00D87432"/>
    <w:rsid w:val="00D87E9A"/>
    <w:rsid w:val="00D87EEC"/>
    <w:rsid w:val="00D956F5"/>
    <w:rsid w:val="00D95864"/>
    <w:rsid w:val="00D969F5"/>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D6A99"/>
    <w:rsid w:val="00DE0532"/>
    <w:rsid w:val="00DE3756"/>
    <w:rsid w:val="00DE4BA8"/>
    <w:rsid w:val="00DE53DF"/>
    <w:rsid w:val="00DE5409"/>
    <w:rsid w:val="00DE62DA"/>
    <w:rsid w:val="00DE6F9C"/>
    <w:rsid w:val="00DE7A8E"/>
    <w:rsid w:val="00DF251B"/>
    <w:rsid w:val="00DF2718"/>
    <w:rsid w:val="00DF5D32"/>
    <w:rsid w:val="00DF7DF5"/>
    <w:rsid w:val="00E03D4B"/>
    <w:rsid w:val="00E07246"/>
    <w:rsid w:val="00E10A50"/>
    <w:rsid w:val="00E10C4F"/>
    <w:rsid w:val="00E1180F"/>
    <w:rsid w:val="00E12B58"/>
    <w:rsid w:val="00E14609"/>
    <w:rsid w:val="00E14B1E"/>
    <w:rsid w:val="00E14B5C"/>
    <w:rsid w:val="00E163C0"/>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2E1F"/>
    <w:rsid w:val="00E94D64"/>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0B4"/>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37538"/>
    <w:rsid w:val="00F41AB2"/>
    <w:rsid w:val="00F47194"/>
    <w:rsid w:val="00F5015E"/>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24"/>
    <w:rsid w:val="00F90FE3"/>
    <w:rsid w:val="00F913A3"/>
    <w:rsid w:val="00F916EB"/>
    <w:rsid w:val="00F91743"/>
    <w:rsid w:val="00F91E35"/>
    <w:rsid w:val="00F92E17"/>
    <w:rsid w:val="00F94507"/>
    <w:rsid w:val="00F97A9A"/>
    <w:rsid w:val="00FA1224"/>
    <w:rsid w:val="00FA2ADE"/>
    <w:rsid w:val="00FA2C28"/>
    <w:rsid w:val="00FA342C"/>
    <w:rsid w:val="00FA50FD"/>
    <w:rsid w:val="00FB2DB9"/>
    <w:rsid w:val="00FB76A1"/>
    <w:rsid w:val="00FB7898"/>
    <w:rsid w:val="00FC2237"/>
    <w:rsid w:val="00FC4829"/>
    <w:rsid w:val="00FC5354"/>
    <w:rsid w:val="00FC5BB5"/>
    <w:rsid w:val="00FD644A"/>
    <w:rsid w:val="00FE172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retirements@grv.org.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3673</Words>
  <Characters>17706</Characters>
  <DocSecurity>0</DocSecurity>
  <Lines>505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2026-04-09T01:12:00Z</cp:lastPrinted>
  <dcterms:created xsi:type="dcterms:W3CDTF">2026-04-01T03:21:00Z</dcterms:created>
  <dcterms:modified xsi:type="dcterms:W3CDTF">2026-04-09T01:12:00Z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